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3E7B1" w14:textId="77777777" w:rsidR="001C1253" w:rsidRPr="00323CD0" w:rsidRDefault="001C1253" w:rsidP="001C1253">
      <w:pPr>
        <w:rPr>
          <w:rFonts w:ascii="Arial" w:hAnsi="Arial" w:cs="Arial"/>
        </w:rPr>
      </w:pPr>
    </w:p>
    <w:p w14:paraId="343C3D0E" w14:textId="77777777" w:rsidR="001C1253" w:rsidRPr="00075CEB" w:rsidRDefault="001C1253" w:rsidP="001C1253">
      <w:pPr>
        <w:jc w:val="center"/>
        <w:rPr>
          <w:rFonts w:ascii="Arial" w:hAnsi="Arial" w:cs="Arial"/>
          <w:b/>
          <w:sz w:val="36"/>
          <w:szCs w:val="36"/>
        </w:rPr>
      </w:pPr>
      <w:r w:rsidRPr="00075CEB">
        <w:rPr>
          <w:rFonts w:ascii="Arial" w:hAnsi="Arial" w:cs="Arial"/>
          <w:b/>
          <w:sz w:val="36"/>
          <w:szCs w:val="36"/>
        </w:rPr>
        <w:t>SMLOUVA O DÍLO</w:t>
      </w:r>
    </w:p>
    <w:p w14:paraId="268498D8" w14:textId="62EF72CA" w:rsidR="001C1253" w:rsidRPr="00323CD0" w:rsidRDefault="001C1253" w:rsidP="001C1253">
      <w:pPr>
        <w:spacing w:before="120"/>
        <w:jc w:val="center"/>
        <w:rPr>
          <w:rFonts w:ascii="Arial" w:hAnsi="Arial" w:cs="Arial"/>
        </w:rPr>
      </w:pPr>
      <w:r w:rsidRPr="00323CD0">
        <w:rPr>
          <w:rFonts w:ascii="Arial" w:hAnsi="Arial" w:cs="Arial"/>
          <w:b/>
        </w:rPr>
        <w:t xml:space="preserve">uzavřená </w:t>
      </w:r>
      <w:r w:rsidR="00D219FA">
        <w:rPr>
          <w:rFonts w:ascii="Arial" w:hAnsi="Arial" w:cs="Arial"/>
          <w:b/>
        </w:rPr>
        <w:t>dle § 2586 zákona č.</w:t>
      </w:r>
      <w:r w:rsidRPr="00323CD0">
        <w:rPr>
          <w:rFonts w:ascii="Arial" w:hAnsi="Arial" w:cs="Arial"/>
          <w:b/>
        </w:rPr>
        <w:t xml:space="preserve"> 89</w:t>
      </w:r>
      <w:r w:rsidRPr="00323CD0">
        <w:rPr>
          <w:rFonts w:ascii="Arial" w:hAnsi="Arial" w:cs="Arial"/>
          <w:b/>
          <w:smallCaps/>
        </w:rPr>
        <w:t xml:space="preserve">/2012 </w:t>
      </w:r>
      <w:r>
        <w:rPr>
          <w:rFonts w:ascii="Arial" w:hAnsi="Arial" w:cs="Arial"/>
          <w:b/>
        </w:rPr>
        <w:t>Sb.,</w:t>
      </w:r>
      <w:r w:rsidRPr="00323CD0">
        <w:rPr>
          <w:rFonts w:ascii="Arial" w:hAnsi="Arial" w:cs="Arial"/>
          <w:b/>
        </w:rPr>
        <w:t xml:space="preserve"> </w:t>
      </w:r>
      <w:r w:rsidR="00D219FA">
        <w:rPr>
          <w:rFonts w:ascii="Arial" w:hAnsi="Arial" w:cs="Arial"/>
          <w:b/>
        </w:rPr>
        <w:t xml:space="preserve">občanský zákoník, </w:t>
      </w:r>
      <w:r w:rsidRPr="00323CD0">
        <w:rPr>
          <w:rFonts w:ascii="Arial" w:hAnsi="Arial" w:cs="Arial"/>
          <w:b/>
        </w:rPr>
        <w:t xml:space="preserve">v platném znění </w:t>
      </w:r>
      <w:r w:rsidR="004179D7" w:rsidRPr="00075CEB">
        <w:rPr>
          <w:rFonts w:ascii="Arial" w:hAnsi="Arial" w:cs="Arial"/>
          <w:b/>
          <w:i/>
          <w:iCs/>
        </w:rPr>
        <w:t>(</w:t>
      </w:r>
      <w:r w:rsidRPr="00075CEB">
        <w:rPr>
          <w:rFonts w:ascii="Arial" w:hAnsi="Arial" w:cs="Arial"/>
          <w:b/>
          <w:i/>
          <w:iCs/>
        </w:rPr>
        <w:t xml:space="preserve">dále jen </w:t>
      </w:r>
      <w:r w:rsidR="004179D7" w:rsidRPr="00075CEB">
        <w:rPr>
          <w:rFonts w:ascii="Arial" w:hAnsi="Arial" w:cs="Arial"/>
          <w:b/>
          <w:i/>
          <w:iCs/>
        </w:rPr>
        <w:t>„</w:t>
      </w:r>
      <w:r w:rsidR="00D219FA" w:rsidRPr="00075CEB">
        <w:rPr>
          <w:rFonts w:ascii="Arial" w:hAnsi="Arial" w:cs="Arial"/>
          <w:b/>
          <w:i/>
          <w:iCs/>
        </w:rPr>
        <w:t xml:space="preserve">občanský </w:t>
      </w:r>
      <w:r w:rsidRPr="00075CEB">
        <w:rPr>
          <w:rFonts w:ascii="Arial" w:hAnsi="Arial" w:cs="Arial"/>
          <w:b/>
          <w:i/>
          <w:iCs/>
        </w:rPr>
        <w:t>zákon</w:t>
      </w:r>
      <w:r w:rsidR="00D219FA" w:rsidRPr="00075CEB">
        <w:rPr>
          <w:rFonts w:ascii="Arial" w:hAnsi="Arial" w:cs="Arial"/>
          <w:b/>
          <w:i/>
          <w:iCs/>
        </w:rPr>
        <w:t>ík</w:t>
      </w:r>
      <w:r w:rsidR="004179D7" w:rsidRPr="00075CEB">
        <w:rPr>
          <w:rFonts w:ascii="Arial" w:hAnsi="Arial" w:cs="Arial"/>
          <w:b/>
          <w:i/>
          <w:iCs/>
        </w:rPr>
        <w:t>“)</w:t>
      </w:r>
    </w:p>
    <w:p w14:paraId="47E86B66" w14:textId="021FF437" w:rsidR="001C1253" w:rsidRPr="00323CD0" w:rsidRDefault="001C1253" w:rsidP="001C1253">
      <w:pPr>
        <w:rPr>
          <w:rFonts w:ascii="Arial" w:hAnsi="Arial" w:cs="Arial"/>
        </w:rPr>
      </w:pPr>
      <w:r w:rsidRPr="00323CD0">
        <w:rPr>
          <w:rFonts w:ascii="Arial" w:hAnsi="Arial" w:cs="Arial"/>
        </w:rPr>
        <w:t xml:space="preserve">č. smlouvy </w:t>
      </w:r>
      <w:r w:rsidR="001E7AF1">
        <w:rPr>
          <w:rFonts w:ascii="Arial" w:hAnsi="Arial" w:cs="Arial"/>
        </w:rPr>
        <w:t>Objednat</w:t>
      </w:r>
      <w:r w:rsidRPr="00323CD0">
        <w:rPr>
          <w:rFonts w:ascii="Arial" w:hAnsi="Arial" w:cs="Arial"/>
        </w:rPr>
        <w:t>ele:</w:t>
      </w:r>
      <w:r>
        <w:rPr>
          <w:rFonts w:ascii="Arial" w:hAnsi="Arial" w:cs="Arial"/>
        </w:rPr>
        <w:tab/>
      </w:r>
      <w:r w:rsidRPr="000C2314">
        <w:rPr>
          <w:rFonts w:ascii="Arial" w:hAnsi="Arial" w:cs="Arial"/>
        </w:rPr>
        <w:t>………………</w:t>
      </w:r>
    </w:p>
    <w:p w14:paraId="3A6D10D8" w14:textId="192A1C76" w:rsidR="001C1253" w:rsidRPr="00323CD0" w:rsidRDefault="001C1253" w:rsidP="001C1253">
      <w:pPr>
        <w:rPr>
          <w:rFonts w:ascii="Arial" w:hAnsi="Arial" w:cs="Arial"/>
        </w:rPr>
      </w:pPr>
      <w:r w:rsidRPr="00323CD0">
        <w:rPr>
          <w:rFonts w:ascii="Arial" w:hAnsi="Arial" w:cs="Arial"/>
        </w:rPr>
        <w:t xml:space="preserve">č. smlouvy </w:t>
      </w:r>
      <w:r w:rsidR="001E7AF1">
        <w:rPr>
          <w:rFonts w:ascii="Arial" w:hAnsi="Arial" w:cs="Arial"/>
        </w:rPr>
        <w:t>Zhotovite</w:t>
      </w:r>
      <w:r w:rsidRPr="00323CD0">
        <w:rPr>
          <w:rFonts w:ascii="Arial" w:hAnsi="Arial" w:cs="Arial"/>
        </w:rPr>
        <w:t>le:</w:t>
      </w:r>
      <w:r>
        <w:rPr>
          <w:rFonts w:ascii="Arial" w:hAnsi="Arial" w:cs="Arial"/>
        </w:rPr>
        <w:tab/>
      </w:r>
      <w:r w:rsidRPr="00323CD0">
        <w:rPr>
          <w:rFonts w:ascii="Arial" w:hAnsi="Arial" w:cs="Arial"/>
        </w:rPr>
        <w:t>………………</w:t>
      </w:r>
    </w:p>
    <w:p w14:paraId="78A3E278" w14:textId="77777777" w:rsidR="0012688B" w:rsidRDefault="0012688B" w:rsidP="00DB622C">
      <w:pPr>
        <w:tabs>
          <w:tab w:val="left" w:pos="1843"/>
        </w:tabs>
        <w:spacing w:after="0"/>
        <w:rPr>
          <w:rFonts w:ascii="Arial" w:hAnsi="Arial" w:cs="Arial"/>
        </w:rPr>
      </w:pPr>
    </w:p>
    <w:p w14:paraId="4233FBE0" w14:textId="5B757E48" w:rsidR="0012688B" w:rsidRPr="00367B88" w:rsidRDefault="001E7AF1" w:rsidP="00DB622C">
      <w:pPr>
        <w:tabs>
          <w:tab w:val="left" w:pos="1843"/>
        </w:tabs>
        <w:spacing w:after="0"/>
        <w:rPr>
          <w:rFonts w:ascii="Arial" w:hAnsi="Arial" w:cs="Arial"/>
          <w:b/>
          <w:bCs/>
        </w:rPr>
      </w:pPr>
      <w:r w:rsidRPr="00367B88">
        <w:rPr>
          <w:rFonts w:ascii="Arial" w:hAnsi="Arial" w:cs="Arial"/>
          <w:b/>
          <w:bCs/>
        </w:rPr>
        <w:t>OBJEDNAT</w:t>
      </w:r>
      <w:r w:rsidR="001C1253" w:rsidRPr="00367B88">
        <w:rPr>
          <w:rFonts w:ascii="Arial" w:hAnsi="Arial" w:cs="Arial"/>
          <w:b/>
          <w:bCs/>
        </w:rPr>
        <w:t>EL:</w:t>
      </w:r>
      <w:r w:rsidR="001C1253" w:rsidRPr="00367B88">
        <w:rPr>
          <w:rFonts w:ascii="Arial" w:hAnsi="Arial" w:cs="Arial"/>
          <w:b/>
          <w:bCs/>
        </w:rPr>
        <w:tab/>
      </w:r>
    </w:p>
    <w:p w14:paraId="5F528888" w14:textId="3DB53424" w:rsidR="0012688B" w:rsidRDefault="00C038C3" w:rsidP="00DB622C">
      <w:pPr>
        <w:tabs>
          <w:tab w:val="left" w:pos="1843"/>
        </w:tabs>
        <w:spacing w:after="0"/>
        <w:rPr>
          <w:rFonts w:ascii="Arial" w:hAnsi="Arial" w:cs="Arial"/>
        </w:rPr>
      </w:pPr>
      <w:r>
        <w:rPr>
          <w:rFonts w:ascii="Arial" w:hAnsi="Arial" w:cs="Arial"/>
        </w:rPr>
        <w:t>název:</w:t>
      </w:r>
      <w:r>
        <w:rPr>
          <w:rFonts w:ascii="Arial" w:hAnsi="Arial" w:cs="Arial"/>
        </w:rPr>
        <w:tab/>
      </w:r>
      <w:r w:rsidR="00E22AC8">
        <w:rPr>
          <w:rFonts w:ascii="Arial" w:hAnsi="Arial" w:cs="Arial"/>
        </w:rPr>
        <w:t xml:space="preserve">Základní škola </w:t>
      </w:r>
      <w:r w:rsidR="004819EC">
        <w:rPr>
          <w:rFonts w:ascii="Arial" w:hAnsi="Arial" w:cs="Arial"/>
        </w:rPr>
        <w:t xml:space="preserve">Roudnice nad Labem, </w:t>
      </w:r>
      <w:r w:rsidR="00E22AC8">
        <w:rPr>
          <w:rFonts w:ascii="Arial" w:hAnsi="Arial" w:cs="Arial"/>
        </w:rPr>
        <w:t>Karla Jeřábka</w:t>
      </w:r>
      <w:r w:rsidR="004819EC">
        <w:rPr>
          <w:rFonts w:ascii="Arial" w:hAnsi="Arial" w:cs="Arial"/>
        </w:rPr>
        <w:t xml:space="preserve"> 941</w:t>
      </w:r>
    </w:p>
    <w:p w14:paraId="7C4CA02B" w14:textId="4E76ACA4" w:rsidR="00C038C3" w:rsidRPr="008A70BA" w:rsidRDefault="00C038C3" w:rsidP="00C038C3">
      <w:pPr>
        <w:tabs>
          <w:tab w:val="left" w:pos="1843"/>
        </w:tabs>
        <w:spacing w:after="0"/>
        <w:rPr>
          <w:rFonts w:ascii="Arial" w:hAnsi="Arial" w:cs="Arial"/>
        </w:rPr>
      </w:pPr>
      <w:r w:rsidRPr="008A70BA">
        <w:rPr>
          <w:rFonts w:ascii="Arial" w:hAnsi="Arial" w:cs="Arial"/>
        </w:rPr>
        <w:t>IČ:</w:t>
      </w:r>
      <w:r>
        <w:rPr>
          <w:rFonts w:ascii="Arial" w:hAnsi="Arial" w:cs="Arial"/>
        </w:rPr>
        <w:tab/>
      </w:r>
      <w:r w:rsidR="007C18C5">
        <w:rPr>
          <w:rFonts w:ascii="Arial" w:hAnsi="Arial" w:cs="Arial"/>
        </w:rPr>
        <w:t>46773614</w:t>
      </w:r>
    </w:p>
    <w:p w14:paraId="1CECAB64" w14:textId="235C6C63" w:rsidR="0012688B" w:rsidRDefault="00C038C3" w:rsidP="00DB622C">
      <w:pPr>
        <w:tabs>
          <w:tab w:val="left" w:pos="1843"/>
        </w:tabs>
        <w:spacing w:after="0"/>
        <w:rPr>
          <w:rFonts w:ascii="Arial" w:hAnsi="Arial" w:cs="Arial"/>
        </w:rPr>
      </w:pPr>
      <w:r>
        <w:rPr>
          <w:rFonts w:ascii="Arial" w:hAnsi="Arial" w:cs="Arial"/>
        </w:rPr>
        <w:t xml:space="preserve">Se sídlem: </w:t>
      </w:r>
      <w:r>
        <w:rPr>
          <w:rFonts w:ascii="Arial" w:hAnsi="Arial" w:cs="Arial"/>
        </w:rPr>
        <w:tab/>
      </w:r>
      <w:r w:rsidR="007C18C5">
        <w:rPr>
          <w:rFonts w:ascii="Arial" w:hAnsi="Arial" w:cs="Arial"/>
        </w:rPr>
        <w:t>Karla Jeřábka 941</w:t>
      </w:r>
      <w:r>
        <w:rPr>
          <w:rFonts w:ascii="Arial" w:hAnsi="Arial" w:cs="Arial"/>
        </w:rPr>
        <w:t>,</w:t>
      </w:r>
      <w:r w:rsidRPr="00C038C3">
        <w:rPr>
          <w:rFonts w:ascii="Arial" w:hAnsi="Arial" w:cs="Arial"/>
        </w:rPr>
        <w:t xml:space="preserve"> </w:t>
      </w:r>
      <w:r w:rsidRPr="008A70BA">
        <w:rPr>
          <w:rFonts w:ascii="Arial" w:hAnsi="Arial" w:cs="Arial"/>
        </w:rPr>
        <w:t>413 01 Roudnice nad Labem</w:t>
      </w:r>
    </w:p>
    <w:p w14:paraId="67FB3A6F" w14:textId="55AA020C" w:rsidR="0012688B" w:rsidRDefault="00C038C3" w:rsidP="00DB622C">
      <w:pPr>
        <w:tabs>
          <w:tab w:val="left" w:pos="1843"/>
        </w:tabs>
        <w:spacing w:after="0"/>
        <w:rPr>
          <w:rFonts w:ascii="Arial" w:hAnsi="Arial" w:cs="Arial"/>
        </w:rPr>
      </w:pPr>
      <w:proofErr w:type="gramStart"/>
      <w:r>
        <w:rPr>
          <w:rFonts w:ascii="Arial" w:hAnsi="Arial" w:cs="Arial"/>
        </w:rPr>
        <w:t>z</w:t>
      </w:r>
      <w:r w:rsidRPr="008A70BA">
        <w:rPr>
          <w:rFonts w:ascii="Arial" w:hAnsi="Arial" w:cs="Arial"/>
        </w:rPr>
        <w:t>astoupen</w:t>
      </w:r>
      <w:r>
        <w:rPr>
          <w:rFonts w:ascii="Arial" w:hAnsi="Arial" w:cs="Arial"/>
        </w:rPr>
        <w:t>é</w:t>
      </w:r>
      <w:r w:rsidR="001C1253" w:rsidRPr="008A70BA">
        <w:rPr>
          <w:rFonts w:ascii="Arial" w:hAnsi="Arial" w:cs="Arial"/>
        </w:rPr>
        <w:t>:</w:t>
      </w:r>
      <w:r w:rsidR="001C1253" w:rsidRPr="009414C1">
        <w:t xml:space="preserve"> </w:t>
      </w:r>
      <w:r w:rsidR="007C18C5">
        <w:rPr>
          <w:rFonts w:ascii="Arial" w:hAnsi="Arial" w:cs="Arial"/>
        </w:rPr>
        <w:t xml:space="preserve">  </w:t>
      </w:r>
      <w:proofErr w:type="gramEnd"/>
      <w:r w:rsidR="007C18C5">
        <w:rPr>
          <w:rFonts w:ascii="Arial" w:hAnsi="Arial" w:cs="Arial"/>
        </w:rPr>
        <w:t xml:space="preserve">        Mgr. Olga Maťáková, ředitelka</w:t>
      </w:r>
      <w:r w:rsidR="003458D9">
        <w:rPr>
          <w:rFonts w:ascii="Arial" w:hAnsi="Arial" w:cs="Arial"/>
        </w:rPr>
        <w:t xml:space="preserve"> školy</w:t>
      </w:r>
    </w:p>
    <w:p w14:paraId="2BFD93A2" w14:textId="662E68FB" w:rsidR="00C038C3" w:rsidRPr="008A70BA" w:rsidRDefault="00C038C3" w:rsidP="00C038C3">
      <w:pPr>
        <w:tabs>
          <w:tab w:val="left" w:pos="1843"/>
        </w:tabs>
        <w:spacing w:after="0"/>
        <w:rPr>
          <w:rFonts w:ascii="Arial" w:hAnsi="Arial" w:cs="Arial"/>
        </w:rPr>
      </w:pPr>
      <w:r>
        <w:rPr>
          <w:rFonts w:ascii="Arial" w:hAnsi="Arial" w:cs="Arial"/>
        </w:rPr>
        <w:t>b</w:t>
      </w:r>
      <w:r w:rsidRPr="008A70BA">
        <w:rPr>
          <w:rFonts w:ascii="Arial" w:hAnsi="Arial" w:cs="Arial"/>
        </w:rPr>
        <w:t>ankovní spojení:</w:t>
      </w:r>
      <w:r>
        <w:rPr>
          <w:rFonts w:ascii="Arial" w:hAnsi="Arial" w:cs="Arial"/>
        </w:rPr>
        <w:tab/>
      </w:r>
      <w:r w:rsidR="004819EC">
        <w:rPr>
          <w:rFonts w:ascii="Arial" w:hAnsi="Arial" w:cs="Arial"/>
        </w:rPr>
        <w:t>10738471/0100</w:t>
      </w:r>
    </w:p>
    <w:p w14:paraId="3A15897D" w14:textId="77777777" w:rsidR="0012688B" w:rsidRPr="00F71B05" w:rsidRDefault="0012688B" w:rsidP="00DB622C">
      <w:pPr>
        <w:tabs>
          <w:tab w:val="left" w:pos="1843"/>
        </w:tabs>
        <w:spacing w:after="0"/>
        <w:rPr>
          <w:rFonts w:ascii="Arial" w:hAnsi="Arial" w:cs="Arial"/>
        </w:rPr>
      </w:pPr>
    </w:p>
    <w:p w14:paraId="67485FDE" w14:textId="6B9E277C" w:rsidR="0012688B" w:rsidRPr="00F71B05" w:rsidRDefault="001C1253" w:rsidP="00DB622C">
      <w:pPr>
        <w:tabs>
          <w:tab w:val="left" w:pos="1843"/>
        </w:tabs>
        <w:spacing w:after="0"/>
        <w:rPr>
          <w:rFonts w:ascii="Arial" w:hAnsi="Arial" w:cs="Arial"/>
        </w:rPr>
      </w:pPr>
      <w:r w:rsidRPr="00F71B05">
        <w:rPr>
          <w:rFonts w:ascii="Arial" w:hAnsi="Arial" w:cs="Arial"/>
        </w:rPr>
        <w:t xml:space="preserve">ve věcech </w:t>
      </w:r>
      <w:r w:rsidR="00F71B05" w:rsidRPr="00F71B05">
        <w:rPr>
          <w:rFonts w:ascii="Arial" w:hAnsi="Arial" w:cs="Arial"/>
        </w:rPr>
        <w:t xml:space="preserve">veřejné zakázky </w:t>
      </w:r>
      <w:r w:rsidRPr="00F71B05">
        <w:rPr>
          <w:rFonts w:ascii="Arial" w:hAnsi="Arial" w:cs="Arial"/>
        </w:rPr>
        <w:t xml:space="preserve">je oprávněn jednat: </w:t>
      </w:r>
      <w:r w:rsidR="00BA5988">
        <w:rPr>
          <w:rFonts w:ascii="Arial" w:eastAsia="Times New Roman" w:hAnsi="Arial" w:cs="Arial"/>
          <w:bCs/>
          <w:color w:val="000000"/>
          <w:lang w:eastAsia="cs-CZ"/>
        </w:rPr>
        <w:t>Mgr. Olga Maťáková, ředitelka školy</w:t>
      </w:r>
    </w:p>
    <w:p w14:paraId="5E92B139" w14:textId="2034B90F" w:rsidR="0012688B" w:rsidRPr="00F71B05" w:rsidRDefault="001C1253" w:rsidP="00DB622C">
      <w:pPr>
        <w:tabs>
          <w:tab w:val="left" w:pos="1843"/>
        </w:tabs>
        <w:spacing w:after="0"/>
        <w:rPr>
          <w:rFonts w:ascii="Arial" w:hAnsi="Arial" w:cs="Arial"/>
        </w:rPr>
      </w:pPr>
      <w:r w:rsidRPr="00F71B05">
        <w:rPr>
          <w:rFonts w:ascii="Arial" w:hAnsi="Arial" w:cs="Arial"/>
        </w:rPr>
        <w:t xml:space="preserve">e-mail: </w:t>
      </w:r>
      <w:r w:rsidR="00C038C3" w:rsidRPr="00F71B05">
        <w:rPr>
          <w:rFonts w:ascii="Arial" w:hAnsi="Arial" w:cs="Arial"/>
        </w:rPr>
        <w:tab/>
      </w:r>
      <w:r w:rsidR="00BA5988">
        <w:rPr>
          <w:rFonts w:ascii="Arial" w:eastAsia="Times New Roman" w:hAnsi="Arial" w:cs="Arial"/>
          <w:bCs/>
          <w:color w:val="000000"/>
          <w:lang w:eastAsia="cs-CZ"/>
        </w:rPr>
        <w:t>olga.matakova@zskjerabka-rce.cz</w:t>
      </w:r>
    </w:p>
    <w:p w14:paraId="3CA5AEED" w14:textId="28ACBC98" w:rsidR="0012688B" w:rsidRPr="00367B88" w:rsidRDefault="001C1253" w:rsidP="00DB622C">
      <w:pPr>
        <w:tabs>
          <w:tab w:val="left" w:pos="1843"/>
        </w:tabs>
        <w:spacing w:after="0"/>
        <w:rPr>
          <w:rFonts w:ascii="Arial" w:eastAsia="Times New Roman" w:hAnsi="Arial" w:cs="Arial"/>
          <w:bCs/>
          <w:color w:val="000000"/>
          <w:lang w:eastAsia="cs-CZ"/>
        </w:rPr>
      </w:pPr>
      <w:r w:rsidRPr="00F71B05">
        <w:rPr>
          <w:rFonts w:ascii="Arial" w:hAnsi="Arial" w:cs="Arial"/>
        </w:rPr>
        <w:t xml:space="preserve">telefon: </w:t>
      </w:r>
      <w:r w:rsidR="00C038C3" w:rsidRPr="00F71B05">
        <w:rPr>
          <w:rFonts w:ascii="Arial" w:hAnsi="Arial" w:cs="Arial"/>
        </w:rPr>
        <w:tab/>
      </w:r>
      <w:r w:rsidR="00BA5988">
        <w:rPr>
          <w:rFonts w:ascii="Arial" w:hAnsi="Arial" w:cs="Arial"/>
        </w:rPr>
        <w:t>603 804 372</w:t>
      </w:r>
    </w:p>
    <w:p w14:paraId="3B347E0F" w14:textId="77777777" w:rsidR="00D219FA" w:rsidRPr="00367B88" w:rsidRDefault="00D219FA" w:rsidP="00DB622C">
      <w:pPr>
        <w:tabs>
          <w:tab w:val="left" w:pos="1843"/>
        </w:tabs>
        <w:spacing w:after="0"/>
        <w:rPr>
          <w:rFonts w:ascii="Arial" w:eastAsia="Times New Roman" w:hAnsi="Arial" w:cs="Arial"/>
          <w:bCs/>
          <w:color w:val="000000"/>
          <w:lang w:eastAsia="cs-CZ"/>
        </w:rPr>
      </w:pPr>
    </w:p>
    <w:p w14:paraId="67D4D59F" w14:textId="5EDCA072" w:rsidR="00D219FA" w:rsidRPr="00F71B05" w:rsidRDefault="00D219FA" w:rsidP="00D219FA">
      <w:pPr>
        <w:tabs>
          <w:tab w:val="left" w:pos="1843"/>
        </w:tabs>
        <w:spacing w:after="0"/>
        <w:rPr>
          <w:rFonts w:ascii="Arial" w:hAnsi="Arial" w:cs="Arial"/>
        </w:rPr>
      </w:pPr>
      <w:r w:rsidRPr="00F71B05">
        <w:rPr>
          <w:rFonts w:ascii="Arial" w:hAnsi="Arial" w:cs="Arial"/>
        </w:rPr>
        <w:t xml:space="preserve">ve věcech technických je oprávněn jednat: </w:t>
      </w:r>
      <w:r w:rsidRPr="00F71B05">
        <w:rPr>
          <w:rFonts w:ascii="Arial" w:hAnsi="Arial" w:cs="Arial"/>
        </w:rPr>
        <w:tab/>
      </w:r>
      <w:r w:rsidR="007C18C5">
        <w:rPr>
          <w:rFonts w:ascii="Arial" w:eastAsia="Times New Roman" w:hAnsi="Arial" w:cs="Arial"/>
          <w:bCs/>
          <w:color w:val="000000"/>
          <w:lang w:eastAsia="cs-CZ"/>
        </w:rPr>
        <w:t>Karel Brejša</w:t>
      </w:r>
    </w:p>
    <w:p w14:paraId="6B141C3C" w14:textId="6B395A59" w:rsidR="00D219FA" w:rsidRPr="00F71B05" w:rsidRDefault="00D219FA" w:rsidP="00D219FA">
      <w:pPr>
        <w:tabs>
          <w:tab w:val="left" w:pos="1843"/>
        </w:tabs>
        <w:spacing w:after="0"/>
        <w:rPr>
          <w:rFonts w:ascii="Arial" w:hAnsi="Arial" w:cs="Arial"/>
        </w:rPr>
      </w:pPr>
      <w:r w:rsidRPr="00F71B05">
        <w:rPr>
          <w:rFonts w:ascii="Arial" w:hAnsi="Arial" w:cs="Arial"/>
        </w:rPr>
        <w:t xml:space="preserve">e-mail: </w:t>
      </w:r>
      <w:r w:rsidRPr="00F71B05">
        <w:rPr>
          <w:rFonts w:ascii="Arial" w:hAnsi="Arial" w:cs="Arial"/>
        </w:rPr>
        <w:tab/>
      </w:r>
      <w:r w:rsidR="004819EC">
        <w:rPr>
          <w:rFonts w:ascii="Arial" w:eastAsia="Times New Roman" w:hAnsi="Arial" w:cs="Arial"/>
          <w:bCs/>
          <w:color w:val="000000"/>
          <w:lang w:eastAsia="cs-CZ"/>
        </w:rPr>
        <w:t>karel.brejsa@zskjerabka-rce.cz</w:t>
      </w:r>
    </w:p>
    <w:p w14:paraId="7D8C2414" w14:textId="0FBE7465" w:rsidR="00D219FA" w:rsidRPr="00367B88" w:rsidRDefault="00D219FA" w:rsidP="00D219FA">
      <w:pPr>
        <w:tabs>
          <w:tab w:val="left" w:pos="1843"/>
        </w:tabs>
        <w:spacing w:after="0"/>
        <w:rPr>
          <w:rFonts w:ascii="Arial" w:eastAsia="Times New Roman" w:hAnsi="Arial" w:cs="Arial"/>
          <w:bCs/>
          <w:color w:val="000000"/>
          <w:lang w:eastAsia="cs-CZ"/>
        </w:rPr>
      </w:pPr>
      <w:r w:rsidRPr="00F71B05">
        <w:rPr>
          <w:rFonts w:ascii="Arial" w:hAnsi="Arial" w:cs="Arial"/>
        </w:rPr>
        <w:t xml:space="preserve">telefon: </w:t>
      </w:r>
      <w:r w:rsidRPr="00F71B05">
        <w:rPr>
          <w:rFonts w:ascii="Arial" w:hAnsi="Arial" w:cs="Arial"/>
        </w:rPr>
        <w:tab/>
      </w:r>
      <w:r w:rsidR="007C18C5">
        <w:rPr>
          <w:rFonts w:ascii="Arial" w:hAnsi="Arial" w:cs="Arial"/>
        </w:rPr>
        <w:t>702 198 164</w:t>
      </w:r>
    </w:p>
    <w:p w14:paraId="3EB48199" w14:textId="3B479D3F" w:rsidR="0012688B" w:rsidRPr="00F71B05" w:rsidRDefault="001C1253" w:rsidP="00DB622C">
      <w:pPr>
        <w:tabs>
          <w:tab w:val="left" w:pos="1843"/>
        </w:tabs>
        <w:spacing w:after="0"/>
        <w:rPr>
          <w:rFonts w:ascii="Arial" w:hAnsi="Arial" w:cs="Arial"/>
          <w:i/>
          <w:iCs/>
        </w:rPr>
      </w:pPr>
      <w:r w:rsidRPr="00F71B05">
        <w:rPr>
          <w:rFonts w:ascii="Arial" w:hAnsi="Arial" w:cs="Arial"/>
          <w:i/>
          <w:iCs/>
        </w:rPr>
        <w:t>(dále jen „</w:t>
      </w:r>
      <w:r w:rsidR="001E7AF1" w:rsidRPr="00F71B05">
        <w:rPr>
          <w:rFonts w:ascii="Arial" w:hAnsi="Arial" w:cs="Arial"/>
          <w:b/>
          <w:i/>
          <w:iCs/>
        </w:rPr>
        <w:t>Objednat</w:t>
      </w:r>
      <w:r w:rsidR="00262072" w:rsidRPr="00F71B05">
        <w:rPr>
          <w:rFonts w:ascii="Arial" w:hAnsi="Arial" w:cs="Arial"/>
          <w:b/>
          <w:i/>
          <w:iCs/>
        </w:rPr>
        <w:t>el</w:t>
      </w:r>
      <w:r w:rsidRPr="00F71B05">
        <w:rPr>
          <w:rFonts w:ascii="Arial" w:hAnsi="Arial" w:cs="Arial"/>
          <w:i/>
          <w:iCs/>
        </w:rPr>
        <w:t>“)</w:t>
      </w:r>
    </w:p>
    <w:p w14:paraId="2DDCAD6A" w14:textId="77777777" w:rsidR="001C1253" w:rsidRPr="00323CD0" w:rsidRDefault="001C1253" w:rsidP="001C1253">
      <w:pPr>
        <w:spacing w:after="0"/>
        <w:rPr>
          <w:rFonts w:ascii="Arial" w:hAnsi="Arial" w:cs="Arial"/>
        </w:rPr>
      </w:pPr>
    </w:p>
    <w:p w14:paraId="05F58564" w14:textId="77777777" w:rsidR="0012688B" w:rsidRDefault="0012688B" w:rsidP="00DB622C">
      <w:pPr>
        <w:tabs>
          <w:tab w:val="left" w:pos="1843"/>
        </w:tabs>
        <w:spacing w:after="0"/>
        <w:rPr>
          <w:rFonts w:ascii="Arial" w:hAnsi="Arial" w:cs="Arial"/>
        </w:rPr>
      </w:pPr>
    </w:p>
    <w:p w14:paraId="370B048D" w14:textId="35B6366D" w:rsidR="0012688B" w:rsidRPr="00367B88" w:rsidRDefault="001E7AF1" w:rsidP="00DB622C">
      <w:pPr>
        <w:tabs>
          <w:tab w:val="left" w:pos="1843"/>
        </w:tabs>
        <w:spacing w:after="0"/>
        <w:rPr>
          <w:rFonts w:ascii="Arial" w:hAnsi="Arial" w:cs="Arial"/>
          <w:b/>
          <w:bCs/>
          <w:highlight w:val="yellow"/>
        </w:rPr>
      </w:pPr>
      <w:r w:rsidRPr="00367B88">
        <w:rPr>
          <w:rFonts w:ascii="Arial" w:hAnsi="Arial" w:cs="Arial"/>
          <w:b/>
          <w:bCs/>
          <w:highlight w:val="yellow"/>
        </w:rPr>
        <w:t>ZHOTOVITE</w:t>
      </w:r>
      <w:r w:rsidR="001C1253" w:rsidRPr="00367B88">
        <w:rPr>
          <w:rFonts w:ascii="Arial" w:hAnsi="Arial" w:cs="Arial"/>
          <w:b/>
          <w:bCs/>
          <w:highlight w:val="yellow"/>
        </w:rPr>
        <w:t>L</w:t>
      </w:r>
      <w:r w:rsidR="001C1253" w:rsidRPr="00367B88">
        <w:rPr>
          <w:rFonts w:ascii="Arial" w:hAnsi="Arial" w:cs="Arial"/>
          <w:b/>
          <w:bCs/>
          <w:highlight w:val="yellow"/>
        </w:rPr>
        <w:tab/>
      </w:r>
    </w:p>
    <w:p w14:paraId="3CBA6A0B" w14:textId="5EBEC931" w:rsidR="0012688B" w:rsidRDefault="001C1253" w:rsidP="00DB622C">
      <w:pPr>
        <w:tabs>
          <w:tab w:val="left" w:pos="1843"/>
        </w:tabs>
        <w:spacing w:after="0"/>
        <w:rPr>
          <w:rFonts w:ascii="Arial" w:hAnsi="Arial" w:cs="Arial"/>
          <w:highlight w:val="yellow"/>
        </w:rPr>
      </w:pPr>
      <w:r w:rsidRPr="00255BD5">
        <w:rPr>
          <w:rFonts w:ascii="Arial" w:hAnsi="Arial" w:cs="Arial"/>
          <w:highlight w:val="yellow"/>
        </w:rPr>
        <w:t>Název:</w:t>
      </w:r>
      <w:r w:rsidR="00C038C3">
        <w:rPr>
          <w:rFonts w:ascii="Arial" w:hAnsi="Arial" w:cs="Arial"/>
          <w:highlight w:val="yellow"/>
        </w:rPr>
        <w:tab/>
      </w:r>
    </w:p>
    <w:p w14:paraId="5682F326" w14:textId="583941CE" w:rsidR="0012688B" w:rsidRDefault="001C1253" w:rsidP="00DB622C">
      <w:pPr>
        <w:tabs>
          <w:tab w:val="left" w:pos="1843"/>
        </w:tabs>
        <w:spacing w:after="0"/>
        <w:rPr>
          <w:rFonts w:ascii="Arial" w:hAnsi="Arial" w:cs="Arial"/>
          <w:highlight w:val="yellow"/>
        </w:rPr>
      </w:pPr>
      <w:r w:rsidRPr="00255BD5">
        <w:rPr>
          <w:rFonts w:ascii="Arial" w:hAnsi="Arial" w:cs="Arial"/>
          <w:highlight w:val="yellow"/>
        </w:rPr>
        <w:t>Sídlo</w:t>
      </w:r>
      <w:r w:rsidR="00C038C3" w:rsidRPr="00255BD5">
        <w:rPr>
          <w:rFonts w:ascii="Arial" w:hAnsi="Arial" w:cs="Arial"/>
          <w:highlight w:val="yellow"/>
        </w:rPr>
        <w:t>:</w:t>
      </w:r>
      <w:r w:rsidR="00C038C3">
        <w:rPr>
          <w:rFonts w:ascii="Arial" w:hAnsi="Arial" w:cs="Arial"/>
          <w:highlight w:val="yellow"/>
        </w:rPr>
        <w:tab/>
      </w:r>
    </w:p>
    <w:p w14:paraId="78B6D9C2" w14:textId="2AA12604" w:rsidR="0012688B" w:rsidRDefault="001C1253" w:rsidP="00DB622C">
      <w:pPr>
        <w:tabs>
          <w:tab w:val="left" w:pos="1843"/>
        </w:tabs>
        <w:spacing w:after="0"/>
        <w:rPr>
          <w:rFonts w:ascii="Arial" w:hAnsi="Arial" w:cs="Arial"/>
          <w:highlight w:val="yellow"/>
        </w:rPr>
      </w:pPr>
      <w:r w:rsidRPr="00255BD5">
        <w:rPr>
          <w:rFonts w:ascii="Arial" w:hAnsi="Arial" w:cs="Arial"/>
          <w:highlight w:val="yellow"/>
        </w:rPr>
        <w:t xml:space="preserve">IČ: </w:t>
      </w:r>
      <w:r w:rsidRPr="00255BD5">
        <w:rPr>
          <w:rFonts w:ascii="Arial" w:hAnsi="Arial" w:cs="Arial"/>
          <w:highlight w:val="yellow"/>
        </w:rPr>
        <w:tab/>
      </w:r>
    </w:p>
    <w:p w14:paraId="19CCE954" w14:textId="0E2340A6" w:rsidR="0012688B" w:rsidRDefault="001C1253" w:rsidP="00DB622C">
      <w:pPr>
        <w:tabs>
          <w:tab w:val="left" w:pos="1843"/>
        </w:tabs>
        <w:spacing w:after="0"/>
        <w:rPr>
          <w:rFonts w:ascii="Arial" w:hAnsi="Arial" w:cs="Arial"/>
          <w:highlight w:val="yellow"/>
        </w:rPr>
      </w:pPr>
      <w:r w:rsidRPr="00255BD5">
        <w:rPr>
          <w:rFonts w:ascii="Arial" w:hAnsi="Arial" w:cs="Arial"/>
          <w:highlight w:val="yellow"/>
        </w:rPr>
        <w:t xml:space="preserve">DIČ: </w:t>
      </w:r>
      <w:r w:rsidRPr="00255BD5">
        <w:rPr>
          <w:rFonts w:ascii="Arial" w:hAnsi="Arial" w:cs="Arial"/>
          <w:highlight w:val="yellow"/>
        </w:rPr>
        <w:tab/>
      </w:r>
    </w:p>
    <w:p w14:paraId="65200D1C" w14:textId="77777777" w:rsidR="00C038C3" w:rsidRPr="00255BD5" w:rsidRDefault="00C038C3" w:rsidP="00C038C3">
      <w:pPr>
        <w:tabs>
          <w:tab w:val="left" w:pos="1843"/>
        </w:tabs>
        <w:spacing w:after="0"/>
        <w:rPr>
          <w:rFonts w:ascii="Arial" w:hAnsi="Arial" w:cs="Arial"/>
          <w:highlight w:val="yellow"/>
        </w:rPr>
      </w:pPr>
      <w:r w:rsidRPr="00255BD5">
        <w:rPr>
          <w:rFonts w:ascii="Arial" w:hAnsi="Arial" w:cs="Arial"/>
          <w:highlight w:val="yellow"/>
        </w:rPr>
        <w:t xml:space="preserve">zastoupený: </w:t>
      </w:r>
    </w:p>
    <w:p w14:paraId="53B34813" w14:textId="77777777" w:rsidR="0012688B" w:rsidRDefault="001C1253" w:rsidP="00DB622C">
      <w:pPr>
        <w:tabs>
          <w:tab w:val="left" w:pos="1843"/>
        </w:tabs>
        <w:spacing w:after="0"/>
        <w:rPr>
          <w:rFonts w:ascii="Arial" w:hAnsi="Arial" w:cs="Arial"/>
          <w:highlight w:val="yellow"/>
        </w:rPr>
      </w:pPr>
      <w:r w:rsidRPr="00255BD5">
        <w:rPr>
          <w:rFonts w:ascii="Arial" w:hAnsi="Arial" w:cs="Arial"/>
          <w:highlight w:val="yellow"/>
        </w:rPr>
        <w:t xml:space="preserve">bankovní spojení: </w:t>
      </w:r>
      <w:r w:rsidR="00C038C3">
        <w:rPr>
          <w:rFonts w:ascii="Arial" w:hAnsi="Arial" w:cs="Arial"/>
          <w:highlight w:val="yellow"/>
        </w:rPr>
        <w:tab/>
      </w:r>
    </w:p>
    <w:p w14:paraId="1FE0D067" w14:textId="77777777" w:rsidR="0012688B" w:rsidRDefault="0012688B" w:rsidP="00DB622C">
      <w:pPr>
        <w:tabs>
          <w:tab w:val="left" w:pos="1843"/>
        </w:tabs>
        <w:spacing w:after="0"/>
        <w:rPr>
          <w:rFonts w:ascii="Arial" w:hAnsi="Arial" w:cs="Arial"/>
          <w:highlight w:val="yellow"/>
        </w:rPr>
      </w:pPr>
    </w:p>
    <w:p w14:paraId="0BECB555" w14:textId="45683E4C" w:rsidR="0012688B" w:rsidRPr="006F52BB" w:rsidRDefault="00262072" w:rsidP="00DB622C">
      <w:pPr>
        <w:tabs>
          <w:tab w:val="left" w:pos="1843"/>
        </w:tabs>
        <w:spacing w:after="0"/>
        <w:rPr>
          <w:rFonts w:ascii="Arial" w:hAnsi="Arial" w:cs="Arial"/>
          <w:bCs/>
        </w:rPr>
      </w:pPr>
      <w:r w:rsidRPr="00075CEB">
        <w:rPr>
          <w:rFonts w:ascii="Arial" w:hAnsi="Arial" w:cs="Arial"/>
          <w:bCs/>
          <w:i/>
          <w:highlight w:val="yellow"/>
        </w:rPr>
        <w:t>(dále jen „</w:t>
      </w:r>
      <w:r w:rsidR="001E7AF1" w:rsidRPr="006F52BB">
        <w:rPr>
          <w:rFonts w:ascii="Arial" w:hAnsi="Arial" w:cs="Arial"/>
          <w:b/>
          <w:i/>
          <w:highlight w:val="yellow"/>
        </w:rPr>
        <w:t>Zhotovite</w:t>
      </w:r>
      <w:r w:rsidRPr="006F52BB">
        <w:rPr>
          <w:rFonts w:ascii="Arial" w:hAnsi="Arial" w:cs="Arial"/>
          <w:b/>
          <w:i/>
          <w:highlight w:val="yellow"/>
        </w:rPr>
        <w:t>l</w:t>
      </w:r>
      <w:r w:rsidRPr="00075CEB">
        <w:rPr>
          <w:rFonts w:ascii="Arial" w:hAnsi="Arial" w:cs="Arial"/>
          <w:bCs/>
          <w:i/>
          <w:highlight w:val="yellow"/>
        </w:rPr>
        <w:t>“)</w:t>
      </w:r>
    </w:p>
    <w:p w14:paraId="652DEDD0" w14:textId="69D070FF" w:rsidR="001C1253" w:rsidRPr="00075CEB" w:rsidRDefault="00C038C3" w:rsidP="00DB622C">
      <w:pPr>
        <w:spacing w:before="120"/>
        <w:rPr>
          <w:rFonts w:ascii="Arial" w:hAnsi="Arial" w:cs="Arial"/>
          <w:i/>
          <w:iCs/>
        </w:rPr>
      </w:pPr>
      <w:r w:rsidRPr="00075CEB">
        <w:rPr>
          <w:rFonts w:ascii="Arial" w:hAnsi="Arial" w:cs="Arial"/>
          <w:i/>
          <w:iCs/>
        </w:rPr>
        <w:t>(</w:t>
      </w:r>
      <w:r w:rsidR="001E7AF1" w:rsidRPr="00075CEB">
        <w:rPr>
          <w:rFonts w:ascii="Arial" w:hAnsi="Arial" w:cs="Arial"/>
          <w:i/>
          <w:iCs/>
        </w:rPr>
        <w:t>Objednat</w:t>
      </w:r>
      <w:r w:rsidRPr="00075CEB">
        <w:rPr>
          <w:rFonts w:ascii="Arial" w:hAnsi="Arial" w:cs="Arial"/>
          <w:i/>
          <w:iCs/>
        </w:rPr>
        <w:t xml:space="preserve">el a </w:t>
      </w:r>
      <w:r w:rsidR="001E7AF1" w:rsidRPr="00075CEB">
        <w:rPr>
          <w:rFonts w:ascii="Arial" w:hAnsi="Arial" w:cs="Arial"/>
          <w:i/>
          <w:iCs/>
        </w:rPr>
        <w:t>Zhotovite</w:t>
      </w:r>
      <w:r w:rsidRPr="00075CEB">
        <w:rPr>
          <w:rFonts w:ascii="Arial" w:hAnsi="Arial" w:cs="Arial"/>
          <w:i/>
          <w:iCs/>
        </w:rPr>
        <w:t>l dále též společně jen jako „</w:t>
      </w:r>
      <w:r w:rsidR="001E7AF1" w:rsidRPr="00075CEB">
        <w:rPr>
          <w:rFonts w:ascii="Arial" w:hAnsi="Arial" w:cs="Arial"/>
          <w:b/>
          <w:bCs/>
          <w:i/>
          <w:iCs/>
        </w:rPr>
        <w:t>S</w:t>
      </w:r>
      <w:r w:rsidR="00262072" w:rsidRPr="00075CEB">
        <w:rPr>
          <w:rFonts w:ascii="Arial" w:hAnsi="Arial" w:cs="Arial"/>
          <w:b/>
          <w:bCs/>
          <w:i/>
          <w:iCs/>
        </w:rPr>
        <w:t>mluvní strany</w:t>
      </w:r>
      <w:r w:rsidRPr="00075CEB">
        <w:rPr>
          <w:rFonts w:ascii="Arial" w:hAnsi="Arial" w:cs="Arial"/>
          <w:i/>
          <w:iCs/>
        </w:rPr>
        <w:t>“)</w:t>
      </w:r>
    </w:p>
    <w:p w14:paraId="1EFEC5D2" w14:textId="28261264" w:rsidR="0012688B" w:rsidRDefault="00262072" w:rsidP="00DB622C">
      <w:pPr>
        <w:jc w:val="center"/>
        <w:rPr>
          <w:rFonts w:ascii="Arial" w:hAnsi="Arial" w:cs="Arial"/>
          <w:b/>
        </w:rPr>
      </w:pPr>
      <w:r w:rsidRPr="00DB622C">
        <w:rPr>
          <w:rFonts w:ascii="Arial" w:hAnsi="Arial" w:cs="Arial"/>
          <w:b/>
        </w:rPr>
        <w:t>Preambule</w:t>
      </w:r>
    </w:p>
    <w:p w14:paraId="2EF7B9D8" w14:textId="66F92754" w:rsidR="0012688B" w:rsidRDefault="004179D7" w:rsidP="00DB622C">
      <w:pPr>
        <w:pStyle w:val="Odstavecseseznamem"/>
        <w:ind w:left="0"/>
        <w:rPr>
          <w:rFonts w:cs="Arial"/>
        </w:rPr>
      </w:pPr>
      <w:r>
        <w:rPr>
          <w:rFonts w:cs="Arial"/>
        </w:rPr>
        <w:t xml:space="preserve">Smluvní strany uzavírají níže uvedeného dne, měsíce a roku tuto smlouvu o dílo </w:t>
      </w:r>
      <w:r w:rsidRPr="00075CEB">
        <w:rPr>
          <w:rFonts w:cs="Arial"/>
          <w:i/>
          <w:iCs/>
        </w:rPr>
        <w:t>(dále jen „</w:t>
      </w:r>
      <w:r w:rsidR="00D219FA" w:rsidRPr="00075CEB">
        <w:rPr>
          <w:rFonts w:cs="Arial"/>
          <w:b/>
          <w:bCs/>
          <w:i/>
          <w:iCs/>
        </w:rPr>
        <w:t>S</w:t>
      </w:r>
      <w:r w:rsidRPr="00075CEB">
        <w:rPr>
          <w:rFonts w:cs="Arial"/>
          <w:b/>
          <w:bCs/>
          <w:i/>
          <w:iCs/>
        </w:rPr>
        <w:t>mlouva</w:t>
      </w:r>
      <w:r w:rsidRPr="00075CEB">
        <w:rPr>
          <w:rFonts w:cs="Arial"/>
          <w:i/>
          <w:iCs/>
        </w:rPr>
        <w:t>“)</w:t>
      </w:r>
      <w:r>
        <w:rPr>
          <w:rFonts w:cs="Arial"/>
        </w:rPr>
        <w:t xml:space="preserve"> na základě výsledku výběrového řízení </w:t>
      </w:r>
      <w:r w:rsidR="006B6015">
        <w:rPr>
          <w:rFonts w:cs="Arial"/>
        </w:rPr>
        <w:t xml:space="preserve">na zadání veřejné zakázky s názvem </w:t>
      </w:r>
      <w:r w:rsidR="006B6015" w:rsidRPr="00E22AC8">
        <w:rPr>
          <w:rFonts w:cs="Arial"/>
          <w:b/>
          <w:bCs/>
        </w:rPr>
        <w:t>„</w:t>
      </w:r>
      <w:r w:rsidR="00E22AC8" w:rsidRPr="00E22AC8">
        <w:rPr>
          <w:rFonts w:cs="Arial"/>
          <w:b/>
          <w:bCs/>
        </w:rPr>
        <w:t>Oprava šaten</w:t>
      </w:r>
      <w:r w:rsidR="004819EC">
        <w:rPr>
          <w:rFonts w:cs="Arial"/>
          <w:b/>
          <w:bCs/>
        </w:rPr>
        <w:t xml:space="preserve"> 1</w:t>
      </w:r>
      <w:r w:rsidR="006B6015" w:rsidRPr="00E22AC8">
        <w:rPr>
          <w:rFonts w:cs="Arial"/>
          <w:b/>
          <w:bCs/>
        </w:rPr>
        <w:t>“.</w:t>
      </w:r>
      <w:r w:rsidR="006B6015" w:rsidRPr="006B6015">
        <w:rPr>
          <w:rFonts w:cs="Arial"/>
        </w:rPr>
        <w:t xml:space="preserve"> </w:t>
      </w:r>
      <w:r w:rsidR="001E7AF1">
        <w:rPr>
          <w:rFonts w:cs="Arial"/>
        </w:rPr>
        <w:t>Zhotovite</w:t>
      </w:r>
      <w:r w:rsidR="006B6015" w:rsidRPr="00323CD0">
        <w:rPr>
          <w:rFonts w:cs="Arial"/>
        </w:rPr>
        <w:t>l bere na vědomí, že zhotovení díla bude financováno z</w:t>
      </w:r>
      <w:r w:rsidR="006B6015">
        <w:rPr>
          <w:rFonts w:cs="Arial"/>
        </w:rPr>
        <w:t xml:space="preserve"> rozpočtu </w:t>
      </w:r>
      <w:r w:rsidR="00E22AC8">
        <w:rPr>
          <w:rFonts w:cs="Arial"/>
        </w:rPr>
        <w:t>Z</w:t>
      </w:r>
      <w:r w:rsidR="00B3433C">
        <w:rPr>
          <w:rFonts w:cs="Arial"/>
        </w:rPr>
        <w:t>ákladní školy Roudnice nad Labem, Karla Jeřábka 941, okres Litoměřice</w:t>
      </w:r>
      <w:r w:rsidR="00B94723">
        <w:rPr>
          <w:rFonts w:cs="Arial"/>
        </w:rPr>
        <w:t>.</w:t>
      </w:r>
    </w:p>
    <w:p w14:paraId="7A365506" w14:textId="77777777" w:rsidR="0012688B" w:rsidRPr="001E7AF1" w:rsidRDefault="0012688B" w:rsidP="00504A2D">
      <w:pPr>
        <w:pStyle w:val="Nadpis1"/>
      </w:pPr>
    </w:p>
    <w:p w14:paraId="277E9C0C" w14:textId="12556C96" w:rsidR="000044E2" w:rsidRPr="00DB622C" w:rsidRDefault="00262072" w:rsidP="000044E2">
      <w:pPr>
        <w:keepNext/>
        <w:spacing w:after="120"/>
        <w:jc w:val="center"/>
        <w:rPr>
          <w:rFonts w:ascii="Arial" w:hAnsi="Arial" w:cs="Arial"/>
          <w:b/>
        </w:rPr>
      </w:pPr>
      <w:r w:rsidRPr="00DB622C">
        <w:rPr>
          <w:rFonts w:ascii="Arial" w:hAnsi="Arial" w:cs="Arial"/>
          <w:b/>
        </w:rPr>
        <w:t>Předmět smlouvy</w:t>
      </w:r>
    </w:p>
    <w:p w14:paraId="19150A8B" w14:textId="4C34F796" w:rsidR="0012688B" w:rsidRDefault="001E7AF1" w:rsidP="00504A2D">
      <w:pPr>
        <w:pStyle w:val="Nadpis2"/>
      </w:pPr>
      <w:r>
        <w:t>Zhotovite</w:t>
      </w:r>
      <w:r w:rsidR="002B402A">
        <w:t xml:space="preserve">l </w:t>
      </w:r>
      <w:r w:rsidR="00D219FA">
        <w:t>se</w:t>
      </w:r>
      <w:r w:rsidR="002B402A">
        <w:t xml:space="preserve"> zavazuje </w:t>
      </w:r>
      <w:r w:rsidR="001C1253" w:rsidRPr="00323CD0">
        <w:t xml:space="preserve">provést za podmínek stanovených touto </w:t>
      </w:r>
      <w:r w:rsidR="00D219FA">
        <w:t>S</w:t>
      </w:r>
      <w:r w:rsidR="00D219FA" w:rsidRPr="00323CD0">
        <w:t xml:space="preserve">mlouvou </w:t>
      </w:r>
      <w:r w:rsidR="001C1253" w:rsidRPr="00323CD0">
        <w:t xml:space="preserve">účelně </w:t>
      </w:r>
      <w:r w:rsidR="00D219FA" w:rsidRPr="00323CD0">
        <w:t>a</w:t>
      </w:r>
      <w:r w:rsidR="00D219FA">
        <w:t> </w:t>
      </w:r>
      <w:r w:rsidR="001C1253" w:rsidRPr="00323CD0">
        <w:t xml:space="preserve">efektivně </w:t>
      </w:r>
      <w:r w:rsidR="002B402A">
        <w:t xml:space="preserve">na svůj náklad a nebezpečí </w:t>
      </w:r>
      <w:r w:rsidR="00236D83">
        <w:t>níže specifikované dílo.</w:t>
      </w:r>
    </w:p>
    <w:p w14:paraId="10B5434D" w14:textId="124BF6A1" w:rsidR="007C18C5" w:rsidRDefault="00DE672E" w:rsidP="007C18C5">
      <w:pPr>
        <w:pStyle w:val="Nadpis2"/>
      </w:pPr>
      <w:r>
        <w:t>Dílem se rozumí</w:t>
      </w:r>
      <w:r w:rsidR="0099607A">
        <w:t xml:space="preserve"> </w:t>
      </w:r>
      <w:r w:rsidR="007C18C5">
        <w:t>oprava šaten – výměna kazetového stropu, oprava poškozené omítky, výměna dlažby, výmalba a výměna osvětlovacích těles.</w:t>
      </w:r>
    </w:p>
    <w:p w14:paraId="210FCDAB" w14:textId="513AE6A6" w:rsidR="009534C9" w:rsidRPr="004819EC" w:rsidRDefault="006F52BB" w:rsidP="009534C9">
      <w:pPr>
        <w:pStyle w:val="Text"/>
      </w:pPr>
      <w:r w:rsidRPr="004819EC">
        <w:t xml:space="preserve">Dílo je detailně specifikováno </w:t>
      </w:r>
      <w:r w:rsidR="007C18C5" w:rsidRPr="004819EC">
        <w:t xml:space="preserve">v </w:t>
      </w:r>
      <w:r w:rsidRPr="004819EC">
        <w:t>oceněném rozpočtu, kter</w:t>
      </w:r>
      <w:r w:rsidR="007C18C5" w:rsidRPr="004819EC">
        <w:t>ý</w:t>
      </w:r>
      <w:r w:rsidRPr="004819EC">
        <w:t xml:space="preserve"> tvoří přílohu č. 1 Smlouvy</w:t>
      </w:r>
      <w:r w:rsidR="00E272F6">
        <w:t xml:space="preserve"> a v Technické specifikaci, která tvoří přílohu č. </w:t>
      </w:r>
      <w:r w:rsidR="008F20CD">
        <w:t>2</w:t>
      </w:r>
      <w:r w:rsidR="00E272F6">
        <w:t xml:space="preserve"> </w:t>
      </w:r>
      <w:r w:rsidR="008F20CD">
        <w:t>Smlouvy</w:t>
      </w:r>
      <w:r w:rsidR="00E272F6">
        <w:t>.</w:t>
      </w:r>
    </w:p>
    <w:p w14:paraId="21E37507" w14:textId="051C12F4" w:rsidR="0012688B" w:rsidRPr="004819EC" w:rsidRDefault="00262072" w:rsidP="009534C9">
      <w:pPr>
        <w:pStyle w:val="Text"/>
      </w:pPr>
      <w:r w:rsidRPr="004819EC">
        <w:t xml:space="preserve">Předmětem díla je rovněž: </w:t>
      </w:r>
    </w:p>
    <w:p w14:paraId="2FD189A5" w14:textId="3A043BE0" w:rsidR="0012688B" w:rsidRPr="004819EC" w:rsidRDefault="00262072" w:rsidP="00DB622C">
      <w:pPr>
        <w:pStyle w:val="Odstavecseseznamem"/>
        <w:numPr>
          <w:ilvl w:val="0"/>
          <w:numId w:val="6"/>
        </w:numPr>
        <w:rPr>
          <w:rFonts w:cs="Arial"/>
        </w:rPr>
      </w:pPr>
      <w:r w:rsidRPr="004819EC">
        <w:rPr>
          <w:rFonts w:cs="Arial"/>
        </w:rPr>
        <w:t xml:space="preserve">Zabezpečení stavby i staveniště proti vstupu třetích osob, zajištění bezpečnosti při provádění stavby ve smyslu bezpečnosti práce, požární ochrany i ochrany životního prostředí a zeleně, </w:t>
      </w:r>
      <w:r w:rsidR="00DB622C" w:rsidRPr="004819EC">
        <w:rPr>
          <w:rFonts w:cs="Arial"/>
        </w:rPr>
        <w:t xml:space="preserve">zabezpečení </w:t>
      </w:r>
      <w:r w:rsidRPr="004819EC">
        <w:rPr>
          <w:rFonts w:cs="Arial"/>
        </w:rPr>
        <w:t>účinn</w:t>
      </w:r>
      <w:r w:rsidR="00DB622C" w:rsidRPr="004819EC">
        <w:rPr>
          <w:rFonts w:cs="Arial"/>
        </w:rPr>
        <w:t xml:space="preserve">ých </w:t>
      </w:r>
      <w:r w:rsidRPr="004819EC">
        <w:rPr>
          <w:rFonts w:cs="Arial"/>
        </w:rPr>
        <w:t>opatření k omezení hlučnosti a</w:t>
      </w:r>
      <w:r w:rsidR="00DB622C" w:rsidRPr="004819EC">
        <w:rPr>
          <w:rFonts w:cs="Arial"/>
        </w:rPr>
        <w:t> </w:t>
      </w:r>
      <w:r w:rsidRPr="004819EC">
        <w:rPr>
          <w:rFonts w:cs="Arial"/>
        </w:rPr>
        <w:t>prašnosti atp., a to zejména s ohledem na užívání objektu a okolních nemovitostí</w:t>
      </w:r>
      <w:r w:rsidR="00110568" w:rsidRPr="004819EC">
        <w:rPr>
          <w:rFonts w:cs="Arial"/>
        </w:rPr>
        <w:t>;</w:t>
      </w:r>
    </w:p>
    <w:p w14:paraId="149A436E" w14:textId="50D8DBDC" w:rsidR="0012688B" w:rsidRPr="004819EC" w:rsidRDefault="00262072" w:rsidP="00DB622C">
      <w:pPr>
        <w:pStyle w:val="Odstavecseseznamem"/>
        <w:numPr>
          <w:ilvl w:val="0"/>
          <w:numId w:val="6"/>
        </w:numPr>
        <w:rPr>
          <w:rFonts w:cs="Arial"/>
        </w:rPr>
      </w:pPr>
      <w:r w:rsidRPr="004819EC">
        <w:rPr>
          <w:rFonts w:cs="Arial"/>
        </w:rPr>
        <w:t>Kompletní (generální) úklid sta</w:t>
      </w:r>
      <w:r w:rsidR="00DB622C" w:rsidRPr="004819EC">
        <w:rPr>
          <w:rFonts w:cs="Arial"/>
        </w:rPr>
        <w:t>veniště</w:t>
      </w:r>
      <w:r w:rsidR="00110568" w:rsidRPr="004819EC">
        <w:rPr>
          <w:rFonts w:cs="Arial"/>
        </w:rPr>
        <w:t>;</w:t>
      </w:r>
    </w:p>
    <w:p w14:paraId="7D19872F" w14:textId="75A91347" w:rsidR="0012688B" w:rsidRPr="004819EC" w:rsidRDefault="00262072" w:rsidP="00DB622C">
      <w:pPr>
        <w:pStyle w:val="Odstavecseseznamem"/>
        <w:numPr>
          <w:ilvl w:val="0"/>
          <w:numId w:val="6"/>
        </w:numPr>
        <w:rPr>
          <w:rFonts w:cs="Arial"/>
        </w:rPr>
      </w:pPr>
      <w:r w:rsidRPr="004819EC">
        <w:rPr>
          <w:rFonts w:cs="Arial"/>
        </w:rPr>
        <w:t xml:space="preserve">Fotodokumentace celého průběhu realizace </w:t>
      </w:r>
      <w:r w:rsidR="00C4592E" w:rsidRPr="004819EC">
        <w:rPr>
          <w:rFonts w:cs="Arial"/>
        </w:rPr>
        <w:t>stavby</w:t>
      </w:r>
      <w:r w:rsidRPr="004819EC">
        <w:rPr>
          <w:rFonts w:cs="Arial"/>
        </w:rPr>
        <w:t>, resp. jednotlivých staveb (stav před, průběh, dokončení), v digitálním formátu (JPG, min rozlišení delší strany 5000px), ze které bude patrný postup výstavby a provádění všech důležitých nebo pro jednotlivé stavby rozhodujících prací (fotografie chronologicky řazené (číslovaných) vč. vhodného názvu)</w:t>
      </w:r>
      <w:r w:rsidR="00110568" w:rsidRPr="004819EC">
        <w:rPr>
          <w:rFonts w:cs="Arial"/>
        </w:rPr>
        <w:t>;</w:t>
      </w:r>
    </w:p>
    <w:p w14:paraId="72557E68" w14:textId="0A1647A6" w:rsidR="006F52BB" w:rsidRPr="004819EC" w:rsidRDefault="006F52BB" w:rsidP="00075CEB">
      <w:pPr>
        <w:pStyle w:val="Odstavecseseznamem"/>
        <w:numPr>
          <w:ilvl w:val="0"/>
          <w:numId w:val="6"/>
        </w:numPr>
        <w:spacing w:after="200"/>
        <w:contextualSpacing/>
        <w:rPr>
          <w:rFonts w:cs="Arial"/>
        </w:rPr>
      </w:pPr>
      <w:r w:rsidRPr="004819EC">
        <w:rPr>
          <w:rFonts w:cs="Arial"/>
        </w:rPr>
        <w:t>likvidace odpadů.</w:t>
      </w:r>
    </w:p>
    <w:p w14:paraId="57640711" w14:textId="77777777" w:rsidR="0012688B" w:rsidRPr="004819EC" w:rsidRDefault="00FB755C" w:rsidP="00110568">
      <w:pPr>
        <w:pStyle w:val="Text"/>
      </w:pPr>
      <w:r w:rsidRPr="004819EC">
        <w:t>(dále jen společně „</w:t>
      </w:r>
      <w:r w:rsidR="00262072" w:rsidRPr="004819EC">
        <w:rPr>
          <w:b/>
        </w:rPr>
        <w:t>Dílo</w:t>
      </w:r>
      <w:r w:rsidRPr="004819EC">
        <w:t>“)</w:t>
      </w:r>
    </w:p>
    <w:p w14:paraId="336FEDB8" w14:textId="5B05D898" w:rsidR="0012688B" w:rsidRDefault="00262072" w:rsidP="00D3077E">
      <w:pPr>
        <w:pStyle w:val="Text"/>
      </w:pPr>
      <w:r w:rsidRPr="00DB622C">
        <w:t xml:space="preserve">Součástí Díla jsou rovněž činnosti v tomto článku Smlouvy výslovně neuvedené, které však jsou k řádnému provedení Díla nezbytné a o kterých </w:t>
      </w:r>
      <w:r w:rsidR="001E7AF1">
        <w:t>Zhotovite</w:t>
      </w:r>
      <w:r w:rsidRPr="00DB622C">
        <w:t>l vzhledem ke své kvalifikaci a zkušenostem měl, nebo mohl vědět. Provedení těchto činností však v žádném případě nezvyšuje cenu Díla stanovenou Smlouvou.</w:t>
      </w:r>
    </w:p>
    <w:p w14:paraId="0A531E15" w14:textId="438A96AC" w:rsidR="00110568" w:rsidRPr="00DB622C" w:rsidRDefault="006F52BB" w:rsidP="006F52BB">
      <w:pPr>
        <w:pStyle w:val="Nadpis2"/>
      </w:pPr>
      <w:r w:rsidRPr="00110568">
        <w:t>Dále se pro vyloučení pochybností stanoví, že plnění</w:t>
      </w:r>
      <w:r>
        <w:t>,</w:t>
      </w:r>
      <w:r w:rsidRPr="00110568">
        <w:t xml:space="preserve"> </w:t>
      </w:r>
      <w:r>
        <w:t xml:space="preserve">resp. splnění závazku Zhotovitele popsaného výše v tomto odstavci, se ve Smlouvě označuje rovněž jako </w:t>
      </w:r>
      <w:r w:rsidRPr="003674CC">
        <w:rPr>
          <w:i/>
          <w:iCs/>
        </w:rPr>
        <w:t>„provádění“</w:t>
      </w:r>
      <w:r>
        <w:t xml:space="preserve">, resp. </w:t>
      </w:r>
      <w:r w:rsidRPr="003674CC">
        <w:rPr>
          <w:i/>
          <w:iCs/>
        </w:rPr>
        <w:t>„provedení Díla“</w:t>
      </w:r>
      <w:r>
        <w:t xml:space="preserve"> Zhotovitelem.</w:t>
      </w:r>
    </w:p>
    <w:p w14:paraId="67FF7DD0" w14:textId="5604B263" w:rsidR="0012688B" w:rsidRDefault="001E7AF1" w:rsidP="00504A2D">
      <w:pPr>
        <w:pStyle w:val="Nadpis2"/>
      </w:pPr>
      <w:r>
        <w:t>Objednat</w:t>
      </w:r>
      <w:r w:rsidR="002B402A">
        <w:t xml:space="preserve">el se zavazuje </w:t>
      </w:r>
      <w:r w:rsidR="002F5BF1">
        <w:t xml:space="preserve">řádně dokončené </w:t>
      </w:r>
      <w:r w:rsidR="00D219FA">
        <w:t>D</w:t>
      </w:r>
      <w:r w:rsidR="002B402A">
        <w:t xml:space="preserve">ílo bez vad </w:t>
      </w:r>
      <w:r w:rsidR="002F5BF1">
        <w:t xml:space="preserve">a nedodělků </w:t>
      </w:r>
      <w:r w:rsidR="002B402A">
        <w:t xml:space="preserve">převzít a zaplatit za něj </w:t>
      </w:r>
      <w:r>
        <w:t>Zhotovite</w:t>
      </w:r>
      <w:r w:rsidR="002F5BF1">
        <w:t xml:space="preserve">li </w:t>
      </w:r>
      <w:r w:rsidR="002B402A">
        <w:t xml:space="preserve">cenu </w:t>
      </w:r>
      <w:r w:rsidR="00262072" w:rsidRPr="00D219FA">
        <w:t xml:space="preserve">dle čl. </w:t>
      </w:r>
      <w:r w:rsidR="00C4592E">
        <w:t>IV</w:t>
      </w:r>
      <w:r w:rsidR="002B402A">
        <w:t xml:space="preserve"> </w:t>
      </w:r>
      <w:r w:rsidR="00C4592E">
        <w:t>S</w:t>
      </w:r>
      <w:r w:rsidR="002B402A">
        <w:t>mlouvy.</w:t>
      </w:r>
    </w:p>
    <w:p w14:paraId="4F8D9C39" w14:textId="77777777" w:rsidR="006F52BB" w:rsidRDefault="006F52BB" w:rsidP="006F52BB">
      <w:pPr>
        <w:pStyle w:val="Nadpis2"/>
      </w:pPr>
      <w:r>
        <w:t>Veškeré dodávky a práce v souvislosti s Dílem budou provedeny s odbornou péčí dle platných právních předpisů. Pokud si to charakter provedení Díla vyžádá, musí být zajištěno vydání povolení příslušných orgánů veřejné správy. Zhotovitel bere na vědomí, že povinnost zajistit taková dodatečná povolení je na straně Zhotovitele. Ke splnění dané povinnosti poskytne Objednatel Zhotoviteli veškerou potřebnou součinnost.</w:t>
      </w:r>
    </w:p>
    <w:p w14:paraId="0D3C6EA3" w14:textId="64330985" w:rsidR="006F52BB" w:rsidRDefault="006F52BB" w:rsidP="009109B2">
      <w:pPr>
        <w:pStyle w:val="Nadpis2"/>
      </w:pPr>
      <w:r>
        <w:t xml:space="preserve">Místem provádění Díla je </w:t>
      </w:r>
      <w:r w:rsidR="009534C9">
        <w:t xml:space="preserve">Základní škola </w:t>
      </w:r>
      <w:r w:rsidR="00580040">
        <w:t xml:space="preserve">Roudnice nad Labem, </w:t>
      </w:r>
      <w:r w:rsidR="009534C9">
        <w:t>Karla Jeřábka</w:t>
      </w:r>
      <w:r w:rsidR="00580040">
        <w:t xml:space="preserve"> 941, okres </w:t>
      </w:r>
      <w:proofErr w:type="gramStart"/>
      <w:r w:rsidR="00580040">
        <w:t xml:space="preserve">Litoměřice </w:t>
      </w:r>
      <w:r w:rsidR="009534C9">
        <w:t xml:space="preserve"> </w:t>
      </w:r>
      <w:r w:rsidR="009109B2">
        <w:t>na</w:t>
      </w:r>
      <w:proofErr w:type="gramEnd"/>
      <w:r w:rsidR="009109B2">
        <w:t xml:space="preserve"> adrese Karla Jeřábka 941, 413 01 Roudnice nad Labem.</w:t>
      </w:r>
    </w:p>
    <w:p w14:paraId="691E98B4" w14:textId="4DE9F88C" w:rsidR="0012688B" w:rsidRPr="00504A2D" w:rsidRDefault="0012688B" w:rsidP="00504A2D">
      <w:pPr>
        <w:pStyle w:val="Nadpis1"/>
      </w:pPr>
    </w:p>
    <w:p w14:paraId="55D51E2F" w14:textId="70656C70" w:rsidR="0012688B" w:rsidRDefault="00262072" w:rsidP="00D3077E">
      <w:pPr>
        <w:keepNext/>
        <w:jc w:val="center"/>
        <w:rPr>
          <w:rFonts w:ascii="Arial" w:hAnsi="Arial" w:cs="Arial"/>
          <w:b/>
        </w:rPr>
      </w:pPr>
      <w:r w:rsidRPr="00DB622C">
        <w:rPr>
          <w:rFonts w:ascii="Arial" w:hAnsi="Arial" w:cs="Arial"/>
          <w:b/>
        </w:rPr>
        <w:t>Doba plnění</w:t>
      </w:r>
    </w:p>
    <w:p w14:paraId="7DFDF141" w14:textId="77777777" w:rsidR="004819EC" w:rsidRPr="00DB622C" w:rsidRDefault="004819EC" w:rsidP="00D3077E">
      <w:pPr>
        <w:keepNext/>
        <w:jc w:val="center"/>
        <w:rPr>
          <w:rFonts w:ascii="Arial" w:hAnsi="Arial" w:cs="Arial"/>
          <w:b/>
        </w:rPr>
      </w:pPr>
    </w:p>
    <w:p w14:paraId="6BF3E762" w14:textId="166B33FA" w:rsidR="0012688B" w:rsidRPr="009534C9" w:rsidRDefault="001C1253" w:rsidP="00504A2D">
      <w:pPr>
        <w:pStyle w:val="Nadpis2"/>
        <w:rPr>
          <w:b/>
        </w:rPr>
      </w:pPr>
      <w:r w:rsidRPr="00323CD0">
        <w:t xml:space="preserve">Zahájení realizace </w:t>
      </w:r>
      <w:r w:rsidR="0099607A">
        <w:t>D</w:t>
      </w:r>
      <w:r w:rsidRPr="00323CD0">
        <w:t>íla:</w:t>
      </w:r>
      <w:r w:rsidR="00D219FA">
        <w:tab/>
      </w:r>
      <w:r w:rsidR="00D219FA">
        <w:tab/>
      </w:r>
      <w:r w:rsidR="009534C9" w:rsidRPr="009534C9">
        <w:rPr>
          <w:rFonts w:eastAsia="Times New Roman"/>
          <w:b/>
          <w:color w:val="000000"/>
          <w:sz w:val="20"/>
          <w:szCs w:val="20"/>
          <w:lang w:eastAsia="cs-CZ"/>
        </w:rPr>
        <w:t>1. 7. 2023</w:t>
      </w:r>
    </w:p>
    <w:p w14:paraId="0700938A" w14:textId="259617C8" w:rsidR="001C1253" w:rsidRPr="004819EC" w:rsidRDefault="001C1253" w:rsidP="00755F63">
      <w:pPr>
        <w:pStyle w:val="Text"/>
        <w:rPr>
          <w:rFonts w:eastAsia="Times New Roman"/>
          <w:b/>
          <w:color w:val="000000"/>
          <w:sz w:val="20"/>
          <w:szCs w:val="20"/>
          <w:lang w:eastAsia="cs-CZ"/>
        </w:rPr>
      </w:pPr>
      <w:r w:rsidRPr="00323CD0">
        <w:t xml:space="preserve">Kompletní </w:t>
      </w:r>
      <w:r w:rsidR="006F52BB">
        <w:t>provedení</w:t>
      </w:r>
      <w:r w:rsidR="006F52BB" w:rsidRPr="00323CD0">
        <w:t xml:space="preserve"> </w:t>
      </w:r>
      <w:r w:rsidR="0099607A">
        <w:t>D</w:t>
      </w:r>
      <w:r w:rsidR="0099607A" w:rsidRPr="00323CD0">
        <w:t>íla</w:t>
      </w:r>
      <w:r w:rsidR="0099607A">
        <w:t xml:space="preserve"> </w:t>
      </w:r>
      <w:r>
        <w:t>do</w:t>
      </w:r>
      <w:r w:rsidRPr="00323CD0">
        <w:t>:</w:t>
      </w:r>
      <w:r w:rsidR="00E849FB">
        <w:tab/>
      </w:r>
      <w:r w:rsidRPr="00323CD0">
        <w:tab/>
      </w:r>
      <w:r w:rsidR="009534C9" w:rsidRPr="004819EC">
        <w:rPr>
          <w:rFonts w:eastAsia="Times New Roman"/>
          <w:b/>
          <w:color w:val="000000"/>
          <w:sz w:val="20"/>
          <w:szCs w:val="20"/>
          <w:lang w:eastAsia="cs-CZ"/>
        </w:rPr>
        <w:t>18. 8. 2023</w:t>
      </w:r>
    </w:p>
    <w:p w14:paraId="339BEB8F" w14:textId="77777777" w:rsidR="00755F63" w:rsidRPr="00323CD0" w:rsidRDefault="00755F63" w:rsidP="00755F63">
      <w:pPr>
        <w:pStyle w:val="Text"/>
        <w:ind w:left="0"/>
      </w:pPr>
    </w:p>
    <w:p w14:paraId="3C28CF34" w14:textId="1E59C949" w:rsidR="0012688B" w:rsidRDefault="001C1253" w:rsidP="00D3077E">
      <w:pPr>
        <w:pStyle w:val="Nadpis2"/>
      </w:pPr>
      <w:bookmarkStart w:id="0" w:name="_Hlk120175576"/>
      <w:r w:rsidRPr="00323CD0">
        <w:t xml:space="preserve">Lhůty provádění </w:t>
      </w:r>
      <w:r w:rsidR="00D30A4A">
        <w:t xml:space="preserve">mohou být </w:t>
      </w:r>
      <w:r w:rsidRPr="00323CD0">
        <w:t>prodlouženy:</w:t>
      </w:r>
    </w:p>
    <w:p w14:paraId="56824891" w14:textId="77777777" w:rsidR="009109B2" w:rsidRDefault="00262072" w:rsidP="009109B2">
      <w:pPr>
        <w:pStyle w:val="Odstavecseseznamem"/>
        <w:numPr>
          <w:ilvl w:val="0"/>
          <w:numId w:val="10"/>
        </w:numPr>
        <w:ind w:left="1134" w:hanging="283"/>
        <w:rPr>
          <w:rFonts w:cs="Arial"/>
        </w:rPr>
      </w:pPr>
      <w:r w:rsidRPr="00DB622C">
        <w:rPr>
          <w:rFonts w:cs="Arial"/>
        </w:rPr>
        <w:t xml:space="preserve">jestliže překážky v provádění Díla zavinil </w:t>
      </w:r>
      <w:r w:rsidR="001E7AF1">
        <w:rPr>
          <w:rFonts w:cs="Arial"/>
        </w:rPr>
        <w:t>Objednat</w:t>
      </w:r>
      <w:r w:rsidRPr="00DB622C">
        <w:rPr>
          <w:rFonts w:cs="Arial"/>
        </w:rPr>
        <w:t>el</w:t>
      </w:r>
      <w:r w:rsidR="00D219FA">
        <w:rPr>
          <w:rFonts w:cs="Arial"/>
        </w:rPr>
        <w:t>;</w:t>
      </w:r>
      <w:r w:rsidRPr="00DB622C">
        <w:rPr>
          <w:rFonts w:cs="Arial"/>
        </w:rPr>
        <w:t xml:space="preserve"> </w:t>
      </w:r>
    </w:p>
    <w:p w14:paraId="5B50397D" w14:textId="3304B436" w:rsidR="00367A32" w:rsidRPr="009109B2" w:rsidRDefault="00262072" w:rsidP="009109B2">
      <w:pPr>
        <w:pStyle w:val="Odstavecseseznamem"/>
        <w:numPr>
          <w:ilvl w:val="0"/>
          <w:numId w:val="10"/>
        </w:numPr>
        <w:ind w:left="1134" w:hanging="283"/>
        <w:rPr>
          <w:rFonts w:cs="Arial"/>
        </w:rPr>
      </w:pPr>
      <w:r w:rsidRPr="009109B2">
        <w:rPr>
          <w:rFonts w:cs="Arial"/>
        </w:rPr>
        <w:t>jestliže přerušení prací bylo zaviněno vyšší mocí, nebo jinými okolnostmi</w:t>
      </w:r>
      <w:r w:rsidR="00367A32" w:rsidRPr="009109B2">
        <w:rPr>
          <w:rFonts w:cs="Arial"/>
        </w:rPr>
        <w:t>, které zhotovitel nezavinil a ani nemohl ovlivnit;</w:t>
      </w:r>
    </w:p>
    <w:p w14:paraId="4176E09A" w14:textId="3B7C4893" w:rsidR="006F52BB" w:rsidRPr="006D42C5" w:rsidRDefault="006F52BB" w:rsidP="006F52BB">
      <w:pPr>
        <w:pStyle w:val="Odstavecseseznamem"/>
        <w:numPr>
          <w:ilvl w:val="0"/>
          <w:numId w:val="10"/>
        </w:numPr>
        <w:ind w:left="1134" w:hanging="283"/>
        <w:rPr>
          <w:rFonts w:cs="Arial"/>
        </w:rPr>
      </w:pPr>
      <w:r w:rsidRPr="006F52BB">
        <w:rPr>
          <w:rFonts w:cs="Arial"/>
        </w:rPr>
        <w:t>jestliže vznikla potřeba víceprací či jiných změn v provádění Díla ve smyslu bodu 7.9 Smlouvy, jejichž realizace objektivně zdůvodňuje prodloužení lhůt.</w:t>
      </w:r>
    </w:p>
    <w:bookmarkEnd w:id="0"/>
    <w:p w14:paraId="6F20E287" w14:textId="77777777" w:rsidR="0012688B" w:rsidRDefault="0012688B" w:rsidP="00504A2D">
      <w:pPr>
        <w:pStyle w:val="Nadpis1"/>
      </w:pPr>
    </w:p>
    <w:p w14:paraId="5B9F3D31" w14:textId="77777777" w:rsidR="0012688B" w:rsidRDefault="00B854B9" w:rsidP="00D3077E">
      <w:pPr>
        <w:keepNext/>
        <w:spacing w:after="120"/>
        <w:jc w:val="center"/>
        <w:rPr>
          <w:rFonts w:ascii="Arial" w:hAnsi="Arial" w:cs="Arial"/>
          <w:b/>
        </w:rPr>
      </w:pPr>
      <w:r w:rsidRPr="00C4592E">
        <w:rPr>
          <w:rFonts w:ascii="Arial" w:hAnsi="Arial" w:cs="Arial"/>
          <w:b/>
        </w:rPr>
        <w:t>Předání staveniště</w:t>
      </w:r>
    </w:p>
    <w:p w14:paraId="06FB6D3A" w14:textId="5F26D16B" w:rsidR="00B854B9" w:rsidRDefault="001E7AF1" w:rsidP="00D3077E">
      <w:pPr>
        <w:pStyle w:val="Nadpis2"/>
      </w:pPr>
      <w:r>
        <w:t>Objednat</w:t>
      </w:r>
      <w:r w:rsidR="00B854B9" w:rsidRPr="00323CD0">
        <w:t xml:space="preserve">el předá protokolárně </w:t>
      </w:r>
      <w:r>
        <w:t>Zhotovite</w:t>
      </w:r>
      <w:r w:rsidR="00B854B9" w:rsidRPr="00323CD0">
        <w:t>li staveniště nejpozději</w:t>
      </w:r>
      <w:r w:rsidR="009109B2">
        <w:t xml:space="preserve"> </w:t>
      </w:r>
      <w:r w:rsidR="009534C9" w:rsidRPr="009534C9">
        <w:t>2</w:t>
      </w:r>
      <w:r w:rsidR="003674CC" w:rsidRPr="009534C9">
        <w:t xml:space="preserve"> dny</w:t>
      </w:r>
      <w:r w:rsidR="00B854B9" w:rsidRPr="00323CD0">
        <w:t xml:space="preserve"> </w:t>
      </w:r>
      <w:r w:rsidR="00B854B9">
        <w:t xml:space="preserve">přede dnem zahájení realizace </w:t>
      </w:r>
      <w:r w:rsidR="00C4592E">
        <w:t>D</w:t>
      </w:r>
      <w:r w:rsidR="00B854B9">
        <w:t xml:space="preserve">íla dle odst. </w:t>
      </w:r>
      <w:r w:rsidR="00C4592E">
        <w:t>2</w:t>
      </w:r>
      <w:r w:rsidR="00B854B9">
        <w:t xml:space="preserve">.1 </w:t>
      </w:r>
      <w:r w:rsidR="00C4592E">
        <w:t>S</w:t>
      </w:r>
      <w:r w:rsidR="00B854B9">
        <w:t xml:space="preserve">mlouvy. </w:t>
      </w:r>
    </w:p>
    <w:p w14:paraId="6EFFD329" w14:textId="3E88012F" w:rsidR="0012688B" w:rsidRDefault="0012688B" w:rsidP="00504A2D">
      <w:pPr>
        <w:pStyle w:val="Nadpis1"/>
      </w:pPr>
    </w:p>
    <w:p w14:paraId="6754CDF8" w14:textId="77777777" w:rsidR="0012688B" w:rsidRPr="00DB622C" w:rsidRDefault="00262072" w:rsidP="00D3077E">
      <w:pPr>
        <w:keepNext/>
        <w:spacing w:after="120"/>
        <w:jc w:val="center"/>
        <w:rPr>
          <w:rFonts w:ascii="Arial" w:hAnsi="Arial" w:cs="Arial"/>
          <w:b/>
        </w:rPr>
      </w:pPr>
      <w:r w:rsidRPr="00DB622C">
        <w:rPr>
          <w:rFonts w:ascii="Arial" w:hAnsi="Arial" w:cs="Arial"/>
          <w:b/>
        </w:rPr>
        <w:t xml:space="preserve">Cena </w:t>
      </w:r>
      <w:r w:rsidR="0099607A">
        <w:rPr>
          <w:rFonts w:ascii="Arial" w:hAnsi="Arial" w:cs="Arial"/>
          <w:b/>
        </w:rPr>
        <w:t>D</w:t>
      </w:r>
      <w:r w:rsidRPr="00DB622C">
        <w:rPr>
          <w:rFonts w:ascii="Arial" w:hAnsi="Arial" w:cs="Arial"/>
          <w:b/>
        </w:rPr>
        <w:t>íla</w:t>
      </w:r>
    </w:p>
    <w:p w14:paraId="3B6E8985" w14:textId="04376EF1" w:rsidR="0012688B" w:rsidRDefault="001C1253" w:rsidP="00D3077E">
      <w:pPr>
        <w:pStyle w:val="Nadpis2"/>
      </w:pPr>
      <w:r w:rsidRPr="00323CD0">
        <w:t xml:space="preserve">Základem ceny za provedení </w:t>
      </w:r>
      <w:r w:rsidR="00C4592E">
        <w:t>Díla</w:t>
      </w:r>
      <w:r w:rsidR="00C4592E" w:rsidRPr="00323CD0">
        <w:t xml:space="preserve"> </w:t>
      </w:r>
      <w:r w:rsidRPr="00323CD0">
        <w:t xml:space="preserve">podle této </w:t>
      </w:r>
      <w:r w:rsidR="00D219FA">
        <w:t>S</w:t>
      </w:r>
      <w:r w:rsidR="00D219FA" w:rsidRPr="00323CD0">
        <w:t xml:space="preserve">mlouvy </w:t>
      </w:r>
      <w:r w:rsidRPr="00323CD0">
        <w:t xml:space="preserve">je </w:t>
      </w:r>
      <w:r w:rsidR="006F52BB" w:rsidRPr="006F52BB">
        <w:t>oceněný výkaz výměr</w:t>
      </w:r>
      <w:r w:rsidR="00262072" w:rsidRPr="00DB622C">
        <w:t xml:space="preserve">, který je součástí nabídky </w:t>
      </w:r>
      <w:r w:rsidR="001E7AF1">
        <w:t>Zhotovite</w:t>
      </w:r>
      <w:r w:rsidR="00262072" w:rsidRPr="00DB622C">
        <w:t>le, jež tvoří přílohu č.</w:t>
      </w:r>
      <w:r w:rsidR="00BA5988">
        <w:t xml:space="preserve"> 1</w:t>
      </w:r>
      <w:r w:rsidR="006F52BB">
        <w:t xml:space="preserve"> </w:t>
      </w:r>
      <w:r w:rsidR="00C4592E">
        <w:t>S</w:t>
      </w:r>
      <w:r w:rsidR="00262072" w:rsidRPr="00DB622C">
        <w:t>mlouvy (dále jen „</w:t>
      </w:r>
      <w:r w:rsidR="00262072" w:rsidRPr="00075CEB">
        <w:rPr>
          <w:b/>
          <w:bCs/>
        </w:rPr>
        <w:t>rozpočet</w:t>
      </w:r>
      <w:r w:rsidR="00262072" w:rsidRPr="00DB622C">
        <w:t xml:space="preserve">“). Tento rozpočet se považuje za rozpočet závazný, úplný a tvořící nedílnou součást této </w:t>
      </w:r>
      <w:r w:rsidR="00C4592E">
        <w:t>S</w:t>
      </w:r>
      <w:r w:rsidR="00262072" w:rsidRPr="00DB622C">
        <w:t>mlouvy.</w:t>
      </w:r>
      <w:r w:rsidRPr="00323CD0">
        <w:t xml:space="preserve"> </w:t>
      </w:r>
    </w:p>
    <w:p w14:paraId="1A9E98C6" w14:textId="6F000AF4" w:rsidR="0012688B" w:rsidRDefault="001C1253" w:rsidP="00D3077E">
      <w:pPr>
        <w:pStyle w:val="Text"/>
        <w:rPr>
          <w:highlight w:val="yellow"/>
        </w:rPr>
      </w:pPr>
      <w:r w:rsidRPr="00255BD5">
        <w:rPr>
          <w:highlight w:val="yellow"/>
        </w:rPr>
        <w:t xml:space="preserve">Cena za provedení </w:t>
      </w:r>
      <w:r w:rsidR="0099607A">
        <w:rPr>
          <w:highlight w:val="yellow"/>
        </w:rPr>
        <w:t>D</w:t>
      </w:r>
      <w:r w:rsidR="0099607A" w:rsidRPr="00255BD5">
        <w:rPr>
          <w:highlight w:val="yellow"/>
        </w:rPr>
        <w:t xml:space="preserve">íla </w:t>
      </w:r>
      <w:r w:rsidRPr="00255BD5">
        <w:rPr>
          <w:highlight w:val="yellow"/>
        </w:rPr>
        <w:t>bez DPH činí</w:t>
      </w:r>
      <w:r w:rsidR="0082164C">
        <w:rPr>
          <w:highlight w:val="yellow"/>
        </w:rPr>
        <w:tab/>
        <w:t>……………………</w:t>
      </w:r>
      <w:r w:rsidRPr="00255BD5">
        <w:rPr>
          <w:highlight w:val="yellow"/>
        </w:rPr>
        <w:t>-Kč</w:t>
      </w:r>
    </w:p>
    <w:p w14:paraId="51579528" w14:textId="77777777" w:rsidR="0012688B" w:rsidRDefault="001C1253" w:rsidP="00D3077E">
      <w:pPr>
        <w:pStyle w:val="Text"/>
        <w:rPr>
          <w:highlight w:val="yellow"/>
        </w:rPr>
      </w:pPr>
      <w:r w:rsidRPr="00255BD5">
        <w:rPr>
          <w:highlight w:val="yellow"/>
        </w:rPr>
        <w:t>(slovy: Korun českých).</w:t>
      </w:r>
    </w:p>
    <w:p w14:paraId="28020656" w14:textId="6FB12D85" w:rsidR="001C1253" w:rsidRPr="00255BD5" w:rsidRDefault="001C1253" w:rsidP="00D3077E">
      <w:pPr>
        <w:pStyle w:val="Text"/>
        <w:rPr>
          <w:highlight w:val="yellow"/>
        </w:rPr>
      </w:pPr>
      <w:r w:rsidRPr="00255BD5">
        <w:rPr>
          <w:highlight w:val="yellow"/>
        </w:rPr>
        <w:tab/>
        <w:t>DPH</w:t>
      </w:r>
      <w:r w:rsidR="0082164C">
        <w:rPr>
          <w:highlight w:val="yellow"/>
        </w:rPr>
        <w:tab/>
      </w:r>
      <w:r w:rsidR="0082164C">
        <w:rPr>
          <w:highlight w:val="yellow"/>
        </w:rPr>
        <w:tab/>
      </w:r>
      <w:r w:rsidR="0082164C">
        <w:rPr>
          <w:highlight w:val="yellow"/>
        </w:rPr>
        <w:tab/>
      </w:r>
      <w:r w:rsidR="0082164C">
        <w:rPr>
          <w:highlight w:val="yellow"/>
        </w:rPr>
        <w:tab/>
      </w:r>
      <w:r w:rsidR="0082164C">
        <w:rPr>
          <w:highlight w:val="yellow"/>
        </w:rPr>
        <w:tab/>
      </w:r>
      <w:r w:rsidR="0082164C">
        <w:rPr>
          <w:highlight w:val="yellow"/>
        </w:rPr>
        <w:tab/>
        <w:t>……………………</w:t>
      </w:r>
      <w:r w:rsidR="0082164C" w:rsidRPr="00255BD5">
        <w:rPr>
          <w:highlight w:val="yellow"/>
        </w:rPr>
        <w:t>-Kč</w:t>
      </w:r>
      <w:r w:rsidR="0082164C" w:rsidRPr="00255BD5" w:rsidDel="0082164C">
        <w:rPr>
          <w:highlight w:val="yellow"/>
        </w:rPr>
        <w:t xml:space="preserve"> </w:t>
      </w:r>
    </w:p>
    <w:p w14:paraId="70B9CCCF" w14:textId="77777777" w:rsidR="0012688B" w:rsidRDefault="001C1253" w:rsidP="00D3077E">
      <w:pPr>
        <w:pStyle w:val="Text"/>
        <w:rPr>
          <w:highlight w:val="yellow"/>
        </w:rPr>
      </w:pPr>
      <w:r w:rsidRPr="00255BD5">
        <w:rPr>
          <w:highlight w:val="yellow"/>
        </w:rPr>
        <w:t xml:space="preserve">(slovy: korun </w:t>
      </w:r>
      <w:proofErr w:type="gramStart"/>
      <w:r w:rsidRPr="00255BD5">
        <w:rPr>
          <w:highlight w:val="yellow"/>
        </w:rPr>
        <w:t>českých )</w:t>
      </w:r>
      <w:proofErr w:type="gramEnd"/>
      <w:r w:rsidRPr="00255BD5">
        <w:rPr>
          <w:highlight w:val="yellow"/>
        </w:rPr>
        <w:t>.</w:t>
      </w:r>
    </w:p>
    <w:p w14:paraId="22F30A8D" w14:textId="6C1F924E" w:rsidR="0012688B" w:rsidRDefault="001C1253" w:rsidP="00D3077E">
      <w:pPr>
        <w:pStyle w:val="Text"/>
        <w:rPr>
          <w:highlight w:val="yellow"/>
        </w:rPr>
      </w:pPr>
      <w:r w:rsidRPr="00255BD5">
        <w:rPr>
          <w:highlight w:val="yellow"/>
        </w:rPr>
        <w:t xml:space="preserve">Cena za provedení </w:t>
      </w:r>
      <w:r w:rsidR="0099607A">
        <w:rPr>
          <w:highlight w:val="yellow"/>
        </w:rPr>
        <w:t>D</w:t>
      </w:r>
      <w:r w:rsidR="0099607A" w:rsidRPr="00255BD5">
        <w:rPr>
          <w:highlight w:val="yellow"/>
        </w:rPr>
        <w:t xml:space="preserve">íla </w:t>
      </w:r>
      <w:r w:rsidRPr="00255BD5">
        <w:rPr>
          <w:highlight w:val="yellow"/>
        </w:rPr>
        <w:t xml:space="preserve">včetně DPH činí </w:t>
      </w:r>
      <w:r w:rsidR="0082164C">
        <w:rPr>
          <w:highlight w:val="yellow"/>
        </w:rPr>
        <w:tab/>
        <w:t>……………………</w:t>
      </w:r>
      <w:r w:rsidR="0082164C" w:rsidRPr="00255BD5">
        <w:rPr>
          <w:highlight w:val="yellow"/>
        </w:rPr>
        <w:t>-Kč</w:t>
      </w:r>
    </w:p>
    <w:p w14:paraId="60E885AF" w14:textId="77777777" w:rsidR="0012688B" w:rsidRDefault="001C1253" w:rsidP="00D3077E">
      <w:pPr>
        <w:pStyle w:val="Text"/>
      </w:pPr>
      <w:r w:rsidRPr="00255BD5">
        <w:rPr>
          <w:highlight w:val="yellow"/>
        </w:rPr>
        <w:t xml:space="preserve">(Slovy: korun </w:t>
      </w:r>
      <w:proofErr w:type="gramStart"/>
      <w:r w:rsidRPr="00255BD5">
        <w:rPr>
          <w:highlight w:val="yellow"/>
        </w:rPr>
        <w:t>českých )</w:t>
      </w:r>
      <w:proofErr w:type="gramEnd"/>
      <w:r w:rsidRPr="00255BD5">
        <w:rPr>
          <w:highlight w:val="yellow"/>
        </w:rPr>
        <w:t>.</w:t>
      </w:r>
    </w:p>
    <w:p w14:paraId="535D68D5" w14:textId="4231D7FD" w:rsidR="0012688B" w:rsidRDefault="001C1253" w:rsidP="00D3077E">
      <w:pPr>
        <w:pStyle w:val="Text"/>
      </w:pPr>
      <w:r w:rsidRPr="00323CD0">
        <w:t xml:space="preserve">Tato celková cena je fixní, </w:t>
      </w:r>
      <w:r w:rsidR="00D30A4A" w:rsidRPr="00323CD0">
        <w:t>konečn</w:t>
      </w:r>
      <w:r w:rsidR="00D30A4A">
        <w:t>á</w:t>
      </w:r>
      <w:r w:rsidR="00D30A4A" w:rsidRPr="00323CD0">
        <w:t xml:space="preserve"> </w:t>
      </w:r>
      <w:r w:rsidRPr="00323CD0">
        <w:t xml:space="preserve">a </w:t>
      </w:r>
      <w:r w:rsidR="00D30A4A" w:rsidRPr="00323CD0">
        <w:t>závazn</w:t>
      </w:r>
      <w:r w:rsidR="00D30A4A">
        <w:t>á</w:t>
      </w:r>
      <w:r w:rsidR="00D30A4A" w:rsidRPr="00323CD0">
        <w:t xml:space="preserve"> </w:t>
      </w:r>
      <w:r w:rsidR="00D30A4A">
        <w:t>po celou dobu provádění</w:t>
      </w:r>
      <w:r w:rsidRPr="00323CD0">
        <w:t xml:space="preserve"> </w:t>
      </w:r>
      <w:r w:rsidR="00C4592E">
        <w:t>D</w:t>
      </w:r>
      <w:r w:rsidRPr="00323CD0">
        <w:t>íla</w:t>
      </w:r>
      <w:r w:rsidR="007B5C75">
        <w:t xml:space="preserve"> a</w:t>
      </w:r>
      <w:r w:rsidR="00D219FA">
        <w:t> </w:t>
      </w:r>
      <w:r w:rsidR="007B5C75">
        <w:t xml:space="preserve">zahrnuje veškeré náklady </w:t>
      </w:r>
      <w:r w:rsidR="001E7AF1">
        <w:t>Zhotovite</w:t>
      </w:r>
      <w:r w:rsidR="007B5C75">
        <w:t xml:space="preserve">le spojené s prováděním </w:t>
      </w:r>
      <w:r w:rsidR="00C4592E">
        <w:t>D</w:t>
      </w:r>
      <w:r w:rsidR="007B5C75">
        <w:t>íla.</w:t>
      </w:r>
      <w:r w:rsidRPr="00323CD0">
        <w:t xml:space="preserve"> Rovněž jednotkové ceny uvedené v rozpočtu, ze kterých se celková cena skládá, jsou fixní, konečné a závazné. </w:t>
      </w:r>
    </w:p>
    <w:p w14:paraId="418BA08D" w14:textId="35DE7085" w:rsidR="0012688B" w:rsidRDefault="001C1253" w:rsidP="00D3077E">
      <w:pPr>
        <w:pStyle w:val="Nadpis2"/>
      </w:pPr>
      <w:r w:rsidRPr="00323CD0">
        <w:t xml:space="preserve">Jestliže </w:t>
      </w:r>
      <w:r w:rsidR="001E7AF1">
        <w:t>Zhotovite</w:t>
      </w:r>
      <w:r w:rsidRPr="00323CD0">
        <w:t xml:space="preserve">l zjistí v průběhu </w:t>
      </w:r>
      <w:r>
        <w:t xml:space="preserve">provádění </w:t>
      </w:r>
      <w:r w:rsidR="00C4592E">
        <w:t>Díla</w:t>
      </w:r>
      <w:r w:rsidR="00C4592E" w:rsidRPr="00323CD0">
        <w:t xml:space="preserve"> </w:t>
      </w:r>
      <w:r w:rsidRPr="00323CD0">
        <w:t xml:space="preserve">nové skutečnosti ovlivňující rozpočet, oznámí to bezodkladně písemně </w:t>
      </w:r>
      <w:r w:rsidR="001E7AF1">
        <w:t>Objednat</w:t>
      </w:r>
      <w:r w:rsidRPr="00323CD0">
        <w:t xml:space="preserve">eli. </w:t>
      </w:r>
    </w:p>
    <w:p w14:paraId="249B0DA7" w14:textId="5300CEBB" w:rsidR="0012688B" w:rsidRDefault="001C1253" w:rsidP="00D3077E">
      <w:pPr>
        <w:pStyle w:val="Nadpis2"/>
      </w:pPr>
      <w:r w:rsidRPr="00323CD0">
        <w:t xml:space="preserve">Cena </w:t>
      </w:r>
      <w:r w:rsidR="00262072" w:rsidRPr="00DB622C">
        <w:t>dle rozpočtu</w:t>
      </w:r>
      <w:r w:rsidRPr="00B17879">
        <w:t xml:space="preserve"> podle bodu </w:t>
      </w:r>
      <w:r w:rsidR="00C4592E">
        <w:t>4</w:t>
      </w:r>
      <w:r w:rsidRPr="00B17879">
        <w:t>.1 této</w:t>
      </w:r>
      <w:r w:rsidRPr="00323CD0">
        <w:t xml:space="preserve"> </w:t>
      </w:r>
      <w:r w:rsidR="00D219FA">
        <w:t>S</w:t>
      </w:r>
      <w:r w:rsidR="00D219FA" w:rsidRPr="00323CD0">
        <w:t xml:space="preserve">mlouvy </w:t>
      </w:r>
      <w:r w:rsidRPr="00323CD0">
        <w:t>může bý</w:t>
      </w:r>
      <w:r>
        <w:t>t zpřesněna nebo upravena jen</w:t>
      </w:r>
      <w:r w:rsidRPr="00323CD0">
        <w:t xml:space="preserve"> dohodou </w:t>
      </w:r>
      <w:r w:rsidR="001E7AF1">
        <w:t>S</w:t>
      </w:r>
      <w:r w:rsidR="00DB622C">
        <w:t>mluvních stran</w:t>
      </w:r>
      <w:r w:rsidRPr="00323CD0">
        <w:t xml:space="preserve">, za podmínek stanovených touto </w:t>
      </w:r>
      <w:r w:rsidR="00C4592E">
        <w:t>S</w:t>
      </w:r>
      <w:r w:rsidR="00C4592E" w:rsidRPr="00323CD0">
        <w:t>mlouvou</w:t>
      </w:r>
      <w:r w:rsidRPr="00323CD0">
        <w:t>.</w:t>
      </w:r>
    </w:p>
    <w:p w14:paraId="6B677DA2" w14:textId="27086F0A" w:rsidR="0012688B" w:rsidRPr="00DB622C" w:rsidRDefault="001E7AF1" w:rsidP="00D3077E">
      <w:pPr>
        <w:pStyle w:val="Nadpis2"/>
      </w:pPr>
      <w:r>
        <w:t>Objednat</w:t>
      </w:r>
      <w:r w:rsidR="00502570" w:rsidRPr="00F53BDE">
        <w:t>el si vyhrazuje právo měnit projekt, případně vypustit provedení některých prací.</w:t>
      </w:r>
      <w:r w:rsidR="00502570" w:rsidRPr="00323CD0">
        <w:t xml:space="preserve"> </w:t>
      </w:r>
      <w:r w:rsidR="00262072" w:rsidRPr="00DB622C">
        <w:t xml:space="preserve">Požaduje-li </w:t>
      </w:r>
      <w:r>
        <w:t>Objednat</w:t>
      </w:r>
      <w:r w:rsidR="00262072" w:rsidRPr="00DB622C">
        <w:t xml:space="preserve">el písemně, nebo vyplývá-li z </w:t>
      </w:r>
      <w:r>
        <w:t>Objednat</w:t>
      </w:r>
      <w:r w:rsidR="00262072" w:rsidRPr="00DB622C">
        <w:t xml:space="preserve">elem vyžádané </w:t>
      </w:r>
      <w:r w:rsidR="00262072" w:rsidRPr="00DB622C">
        <w:lastRenderedPageBreak/>
        <w:t xml:space="preserve">změny projektu, odlišné provedení Díla (vícepráce či méněpráce), musí být před jejich provedením dohodnuta odpovídající cena. O výsledné částky, které vyplynou </w:t>
      </w:r>
      <w:r w:rsidR="00D219FA" w:rsidRPr="00DB622C">
        <w:t>z</w:t>
      </w:r>
      <w:r w:rsidR="00D219FA">
        <w:t> </w:t>
      </w:r>
      <w:r w:rsidR="00262072" w:rsidRPr="00DB622C">
        <w:t>ocenění tohoto odlišného provedení Díla, bude pak formou dodatku k</w:t>
      </w:r>
      <w:r w:rsidR="00D219FA">
        <w:t xml:space="preserve"> této S</w:t>
      </w:r>
      <w:r w:rsidR="00262072" w:rsidRPr="00DB622C">
        <w:t>mlouvě zvýšena nebo snížena cena sjednaná ve Smlouvě.</w:t>
      </w:r>
    </w:p>
    <w:p w14:paraId="7C4B9201" w14:textId="694C91D4" w:rsidR="0012688B" w:rsidRDefault="007B5C75" w:rsidP="00D3077E">
      <w:pPr>
        <w:pStyle w:val="Nadpis2"/>
      </w:pPr>
      <w:r>
        <w:t xml:space="preserve">Pro stanovení ceny dle odst. </w:t>
      </w:r>
      <w:r w:rsidR="00C4592E">
        <w:t>4</w:t>
      </w:r>
      <w:r>
        <w:t xml:space="preserve">.4 této </w:t>
      </w:r>
      <w:r w:rsidR="00C4592E">
        <w:t>S</w:t>
      </w:r>
      <w:r>
        <w:t>mlouvy bude použita jednotková cena dané práce v rozpočtu a není-li v rozpočtu takové práce, bude použita cena těchto prací v</w:t>
      </w:r>
      <w:r w:rsidR="00D219FA">
        <w:t> </w:t>
      </w:r>
      <w:r>
        <w:t xml:space="preserve">místě a čase obvyklá. </w:t>
      </w:r>
    </w:p>
    <w:p w14:paraId="3267FF87" w14:textId="1AD18046" w:rsidR="0012688B" w:rsidRDefault="001C1253" w:rsidP="00D3077E">
      <w:pPr>
        <w:pStyle w:val="Nadpis2"/>
      </w:pPr>
      <w:r w:rsidRPr="00323CD0">
        <w:t xml:space="preserve">Veškeré vícepráce, které </w:t>
      </w:r>
      <w:r w:rsidR="001E7AF1">
        <w:t>Zhotovite</w:t>
      </w:r>
      <w:r w:rsidRPr="00323CD0">
        <w:t xml:space="preserve">l provede nad rozsah předmětu této </w:t>
      </w:r>
      <w:r w:rsidR="00502570">
        <w:t>S</w:t>
      </w:r>
      <w:r w:rsidR="00502570" w:rsidRPr="00323CD0">
        <w:t xml:space="preserve">mlouvy </w:t>
      </w:r>
      <w:r w:rsidRPr="00323CD0">
        <w:t xml:space="preserve">po případném zpřesnění rozpočtu nebo realizační dokumentace bez výzvy nebo souhlasu </w:t>
      </w:r>
      <w:r w:rsidR="001E7AF1">
        <w:t>Objednat</w:t>
      </w:r>
      <w:r w:rsidRPr="00323CD0">
        <w:t>ele</w:t>
      </w:r>
      <w:r w:rsidR="00D219FA">
        <w:t>,</w:t>
      </w:r>
      <w:r>
        <w:t xml:space="preserve"> </w:t>
      </w:r>
      <w:r w:rsidRPr="00323CD0">
        <w:t xml:space="preserve">hradí </w:t>
      </w:r>
      <w:r w:rsidR="001E7AF1">
        <w:t>Zhotovite</w:t>
      </w:r>
      <w:r w:rsidRPr="00323CD0">
        <w:t>l.</w:t>
      </w:r>
    </w:p>
    <w:p w14:paraId="5AC2AE4A" w14:textId="2D4DD66E" w:rsidR="0012688B" w:rsidRDefault="001C1253" w:rsidP="00D3077E">
      <w:pPr>
        <w:pStyle w:val="Nadpis2"/>
      </w:pPr>
      <w:r w:rsidRPr="00323CD0">
        <w:t xml:space="preserve">Výše DPH se bude řídit předpisy platnými v době realizace </w:t>
      </w:r>
      <w:r w:rsidR="00502570">
        <w:t>D</w:t>
      </w:r>
      <w:r w:rsidR="00502570" w:rsidRPr="00323CD0">
        <w:t>íla</w:t>
      </w:r>
      <w:r w:rsidRPr="00323CD0">
        <w:t>.</w:t>
      </w:r>
    </w:p>
    <w:p w14:paraId="79A53B53" w14:textId="77777777" w:rsidR="0012688B" w:rsidRDefault="0012688B" w:rsidP="00504A2D">
      <w:pPr>
        <w:pStyle w:val="Nadpis1"/>
      </w:pPr>
    </w:p>
    <w:p w14:paraId="3CC14923" w14:textId="77777777" w:rsidR="0012688B" w:rsidRPr="00DB622C" w:rsidRDefault="00262072" w:rsidP="00D3077E">
      <w:pPr>
        <w:keepNext/>
        <w:spacing w:after="120"/>
        <w:jc w:val="center"/>
        <w:rPr>
          <w:rFonts w:ascii="Arial" w:hAnsi="Arial" w:cs="Arial"/>
          <w:b/>
        </w:rPr>
      </w:pPr>
      <w:r w:rsidRPr="00DB622C">
        <w:rPr>
          <w:rFonts w:ascii="Arial" w:hAnsi="Arial" w:cs="Arial"/>
          <w:b/>
        </w:rPr>
        <w:t>Platební podmínky</w:t>
      </w:r>
    </w:p>
    <w:p w14:paraId="57EDB6F1" w14:textId="6FE99341" w:rsidR="004B7766" w:rsidRPr="00BA5988" w:rsidRDefault="001E7AF1" w:rsidP="00BA5988">
      <w:pPr>
        <w:pStyle w:val="Nadpis2"/>
      </w:pPr>
      <w:r>
        <w:t>Objednat</w:t>
      </w:r>
      <w:r w:rsidR="00DB622C">
        <w:t>el</w:t>
      </w:r>
      <w:r w:rsidR="0082164C">
        <w:t xml:space="preserve"> neposkytuje </w:t>
      </w:r>
      <w:r>
        <w:t>Zhotovite</w:t>
      </w:r>
      <w:r w:rsidR="0082164C">
        <w:t>l</w:t>
      </w:r>
      <w:r w:rsidR="007B5C75">
        <w:t>i</w:t>
      </w:r>
      <w:r w:rsidR="0082164C">
        <w:t xml:space="preserve"> zálohy.</w:t>
      </w:r>
    </w:p>
    <w:p w14:paraId="4B5BD438" w14:textId="77777777" w:rsidR="00C5447A" w:rsidRPr="00BF0660" w:rsidRDefault="00C5447A" w:rsidP="00C5447A">
      <w:pPr>
        <w:pStyle w:val="Nadpis2"/>
      </w:pPr>
      <w:r w:rsidRPr="00BF0660">
        <w:t>Zhotovitel je oprávněn fakturovat měsíčně zpětně za provedené práce dle rozsahu skutečně provedených prací v daném měsíci a jednotkových cen uvedených v příloze č. 1 této Smlouvy, maximálně však do výše 80 % ceny Díla určené na základě položkového rozpočtu. Částka bude uhrazena na základě odsouhlaseného zjišťovacího protokolu zástupcem Objednatele a technickým dozorem investora a vystavené faktury.</w:t>
      </w:r>
    </w:p>
    <w:p w14:paraId="1CE94DCD" w14:textId="77777777" w:rsidR="00C5447A" w:rsidRPr="00BF0660" w:rsidRDefault="00C5447A" w:rsidP="00C5447A">
      <w:pPr>
        <w:pStyle w:val="Nadpis2"/>
      </w:pPr>
      <w:r w:rsidRPr="00BF0660">
        <w:t>Zbývající část takto určené ceny ve výši 20 % ceny Díla bude Zhotoviteli uhrazena teprve po předání řádně provedeného Díla bez vad a nedodělků v souladu s předchozími ujednáními Smlouvy na základě odsouhlaseného zjišťovacího protokolu zástupcem Objednatele a technickým dozorem investora a vystavené faktury. Přílohou faktury bude zjišťovací protokol spolu s rozpočtem provedeného Díla.</w:t>
      </w:r>
    </w:p>
    <w:p w14:paraId="3D5A62B3" w14:textId="4D171D36" w:rsidR="00C5447A" w:rsidRPr="00BF0660" w:rsidRDefault="00C5447A" w:rsidP="00C5447A">
      <w:pPr>
        <w:pStyle w:val="Nadpis2"/>
      </w:pPr>
      <w:r w:rsidRPr="00BF0660">
        <w:t xml:space="preserve">Splatnost faktur činí 30 kalendářních dnů ode dne doručení faktury Objednateli. Faktura musí obsahovat náležitosti daňového dokladu a číslo této Smlouvy. Přílohou konečné faktury bude Protokol o předání a převzetí díla s rozpočtem provedeného Díla. Faktura musí být doručena na </w:t>
      </w:r>
      <w:r w:rsidR="00CA3FA7" w:rsidRPr="00BF0660">
        <w:t>adresu</w:t>
      </w:r>
      <w:r w:rsidRPr="00BF0660">
        <w:t xml:space="preserve"> objednatele nebo do datové schránky objednatele. Bude-li faktura doručena jiným způsobem, nebude považována za doručenou.</w:t>
      </w:r>
    </w:p>
    <w:p w14:paraId="5F380913" w14:textId="64AAAA03" w:rsidR="0012688B" w:rsidRPr="00DB622C" w:rsidRDefault="00280648" w:rsidP="00D3077E">
      <w:pPr>
        <w:pStyle w:val="Nadpis2"/>
      </w:pPr>
      <w:r>
        <w:t>N</w:t>
      </w:r>
      <w:r w:rsidRPr="00280648">
        <w:t xml:space="preserve">ámitky proti údajům uvedeným ve faktuře může </w:t>
      </w:r>
      <w:r w:rsidR="001E7AF1">
        <w:t>Objednat</w:t>
      </w:r>
      <w:r w:rsidRPr="00280648">
        <w:t xml:space="preserve">el uplatnit do konce lhůty její splatnosti s tím, že ji odešle </w:t>
      </w:r>
      <w:r w:rsidR="001E7AF1">
        <w:t>Zhotovite</w:t>
      </w:r>
      <w:r w:rsidRPr="00280648">
        <w:t xml:space="preserve">li s uvedením výhrad. Tímto okamžikem se zastaví lhůta splatnosti. Od okamžiku doručení opravené faktury </w:t>
      </w:r>
      <w:r w:rsidR="001E7AF1">
        <w:t>Objednat</w:t>
      </w:r>
      <w:r w:rsidRPr="00280648">
        <w:t xml:space="preserve">eli běží nová lhůta splatnosti faktury. </w:t>
      </w:r>
    </w:p>
    <w:p w14:paraId="1D1B03A1" w14:textId="1246C01E" w:rsidR="0012688B" w:rsidRDefault="001E7AF1" w:rsidP="00D3077E">
      <w:pPr>
        <w:pStyle w:val="Nadpis2"/>
      </w:pPr>
      <w:r>
        <w:t>Objednat</w:t>
      </w:r>
      <w:r w:rsidR="001C1253" w:rsidRPr="00323CD0">
        <w:t xml:space="preserve">el uhradí fakturu bezhotovostním převodem na bankovní účet </w:t>
      </w:r>
      <w:r>
        <w:t>Zhotovite</w:t>
      </w:r>
      <w:r w:rsidR="001C1253" w:rsidRPr="00323CD0">
        <w:t xml:space="preserve">le, přičemž cena a její jednotlivé části se považují za zaplacené řádně a včas, je-li poslední den lhůty splatnosti odepsána částka z účtu </w:t>
      </w:r>
      <w:r>
        <w:t>Objednat</w:t>
      </w:r>
      <w:r w:rsidR="001C1253" w:rsidRPr="00323CD0">
        <w:t xml:space="preserve">ele ve prospěch účtu </w:t>
      </w:r>
      <w:r>
        <w:t>Zhotovite</w:t>
      </w:r>
      <w:r w:rsidR="001C1253" w:rsidRPr="00323CD0">
        <w:t>le.</w:t>
      </w:r>
    </w:p>
    <w:p w14:paraId="3F450A5A" w14:textId="23CEA336" w:rsidR="00BC75D7" w:rsidRDefault="00BC75D7" w:rsidP="00D3077E">
      <w:pPr>
        <w:pStyle w:val="Nadpis2"/>
      </w:pPr>
      <w:r w:rsidRPr="00BC75D7">
        <w:t>Objednatel má právo podmínit úhradu kterékoli faktury odstraněním vad a nedodělků dosavadního plnění. Podmínky úhrady může Objednatel uplatnit jak před vystavením faktury, tak poté. Objednatel je dále oprávněn pozastavit úhradu kterékoliv platby ve prospěch Zhotovitele, pokud je Zhotovitel v prodlení s plněním jakéhokoliv závazku vůči Objednateli podle Smlouvy.</w:t>
      </w:r>
    </w:p>
    <w:p w14:paraId="5AB318AE" w14:textId="77777777" w:rsidR="00BC75D7" w:rsidRDefault="00BC75D7" w:rsidP="00075CEB">
      <w:pPr>
        <w:pStyle w:val="Nadpis1"/>
      </w:pPr>
    </w:p>
    <w:p w14:paraId="23C6BF21" w14:textId="77777777" w:rsidR="00BC75D7" w:rsidRPr="00DB622C" w:rsidRDefault="00BC75D7" w:rsidP="00BC75D7">
      <w:pPr>
        <w:keepNext/>
        <w:jc w:val="center"/>
        <w:rPr>
          <w:rFonts w:ascii="Arial" w:hAnsi="Arial" w:cs="Arial"/>
          <w:b/>
        </w:rPr>
      </w:pPr>
      <w:r w:rsidRPr="00DB622C">
        <w:rPr>
          <w:rFonts w:ascii="Arial" w:hAnsi="Arial" w:cs="Arial"/>
          <w:b/>
        </w:rPr>
        <w:t xml:space="preserve">Povinnosti </w:t>
      </w:r>
      <w:r w:rsidRPr="00236D83">
        <w:rPr>
          <w:rFonts w:ascii="Arial" w:hAnsi="Arial" w:cs="Arial"/>
          <w:b/>
        </w:rPr>
        <w:t>smluvních stran, podmínky zhotovování díla</w:t>
      </w:r>
    </w:p>
    <w:p w14:paraId="1A9F0864" w14:textId="35AA914E" w:rsidR="00BC75D7" w:rsidRDefault="00BC75D7" w:rsidP="00BC75D7">
      <w:pPr>
        <w:pStyle w:val="Nadpis2"/>
      </w:pPr>
      <w:r>
        <w:t>Zhotovite</w:t>
      </w:r>
      <w:r w:rsidRPr="00323CD0">
        <w:t xml:space="preserve">l bude při plnění </w:t>
      </w:r>
      <w:r>
        <w:t>Díla</w:t>
      </w:r>
      <w:r w:rsidRPr="00323CD0">
        <w:t xml:space="preserve"> postupovat s odbor</w:t>
      </w:r>
      <w:r>
        <w:t xml:space="preserve">nou péčí. </w:t>
      </w:r>
      <w:r w:rsidRPr="00BC75D7">
        <w:t>Zhotovitel je při provádění Díla povinen dodržovat obecně závazné předpisy, technické normy, ujednání Smlouvy a jejích příloh, rozhodnutí příslušných orgánů státní správy</w:t>
      </w:r>
      <w:r>
        <w:t>,</w:t>
      </w:r>
      <w:r w:rsidRPr="00BC75D7">
        <w:t xml:space="preserve"> vycházet z pokynů a podkladů předaných mu Objednatelem a z podkladů, které si zajistil vlastní činností</w:t>
      </w:r>
      <w:r>
        <w:t xml:space="preserve">, a je povinen zajistit, </w:t>
      </w:r>
      <w:r w:rsidRPr="00BC75D7">
        <w:t>že technická řešení a navržená zařízení budou v souladu s požadovanými parametry, uvedenými v předaných podkladech.</w:t>
      </w:r>
    </w:p>
    <w:p w14:paraId="6211AF08" w14:textId="6B951DB2" w:rsidR="00BC75D7" w:rsidRPr="00DB622C" w:rsidRDefault="00BC75D7" w:rsidP="00BC75D7">
      <w:pPr>
        <w:pStyle w:val="Nadpis2"/>
      </w:pPr>
      <w:r w:rsidRPr="00323CD0">
        <w:t xml:space="preserve">Pokud si to charakter </w:t>
      </w:r>
      <w:r>
        <w:t>provedení Díla</w:t>
      </w:r>
      <w:r w:rsidRPr="00323CD0">
        <w:t xml:space="preserve"> vyžádá, musí být zajištěno vydání povolení příslušných orgánů veřejné správy. </w:t>
      </w:r>
      <w:r>
        <w:t>Zhotovite</w:t>
      </w:r>
      <w:r w:rsidRPr="00323CD0">
        <w:t xml:space="preserve">l bere na vědomí, že povinnost zajistit taková dodatečná povolení </w:t>
      </w:r>
      <w:r>
        <w:t xml:space="preserve">a vyjádření </w:t>
      </w:r>
      <w:r w:rsidRPr="00323CD0">
        <w:t xml:space="preserve">je na straně </w:t>
      </w:r>
      <w:r>
        <w:t>Zhotovitele</w:t>
      </w:r>
      <w:r w:rsidRPr="00323CD0">
        <w:t xml:space="preserve">. Ke splnění dané povinnosti poskytne </w:t>
      </w:r>
      <w:r>
        <w:t>Objednatel</w:t>
      </w:r>
      <w:r w:rsidRPr="00323CD0">
        <w:t xml:space="preserve"> </w:t>
      </w:r>
      <w:r>
        <w:t>Zhotoviteli</w:t>
      </w:r>
      <w:r w:rsidRPr="00323CD0">
        <w:t xml:space="preserve"> veškerou potřebnou součinnost.</w:t>
      </w:r>
    </w:p>
    <w:p w14:paraId="5B74A36A" w14:textId="77777777" w:rsidR="00BC75D7" w:rsidRDefault="00BC75D7" w:rsidP="00BC75D7">
      <w:pPr>
        <w:pStyle w:val="Nadpis2"/>
      </w:pPr>
      <w:r>
        <w:t>Zhotovite</w:t>
      </w:r>
      <w:r w:rsidRPr="00DB622C">
        <w:t xml:space="preserve">l bude dodržovat všeobecné podmínky bezpečnosti práce a požární ochrany. Dnem předání staveniště </w:t>
      </w:r>
      <w:r>
        <w:t>Zhotovite</w:t>
      </w:r>
      <w:r w:rsidRPr="00DB622C">
        <w:t xml:space="preserve">l přebírá v plném rozsahu odpovědnost za vlastní řízení prací, dodržování předpisů o bezpečnosti práce a ochrany zdraví, </w:t>
      </w:r>
      <w:r>
        <w:t>a </w:t>
      </w:r>
      <w:r w:rsidRPr="00DB622C">
        <w:t>za zachování pořádku na staveništi.</w:t>
      </w:r>
    </w:p>
    <w:p w14:paraId="24AE0DB9" w14:textId="52A136FD" w:rsidR="00BC75D7" w:rsidRDefault="00BC75D7" w:rsidP="00BC75D7">
      <w:pPr>
        <w:pStyle w:val="Nadpis2"/>
      </w:pPr>
      <w:r>
        <w:t>Zhotovite</w:t>
      </w:r>
      <w:r w:rsidRPr="00323CD0">
        <w:t>l zaručuje, že inženýrské postupy, prostředky atd.</w:t>
      </w:r>
      <w:r w:rsidR="006D42C5">
        <w:t>,</w:t>
      </w:r>
      <w:r w:rsidRPr="00323CD0">
        <w:t xml:space="preserve"> používané pro zhotovení a</w:t>
      </w:r>
      <w:r>
        <w:t> </w:t>
      </w:r>
      <w:r w:rsidRPr="00323CD0">
        <w:t xml:space="preserve">provoz </w:t>
      </w:r>
      <w:r>
        <w:t>D</w:t>
      </w:r>
      <w:r w:rsidRPr="00323CD0">
        <w:t>íla</w:t>
      </w:r>
      <w:r w:rsidR="006D42C5">
        <w:t>,</w:t>
      </w:r>
      <w:r w:rsidRPr="00323CD0">
        <w:t xml:space="preserve"> buď vlastní, nebo že je oprávněn je používat bez porušení práv třetích stran. </w:t>
      </w:r>
      <w:r>
        <w:t>Zhotovite</w:t>
      </w:r>
      <w:r w:rsidRPr="00323CD0">
        <w:t xml:space="preserve">l se zavazuje zprostit </w:t>
      </w:r>
      <w:r>
        <w:t>Objednat</w:t>
      </w:r>
      <w:r w:rsidRPr="00323CD0">
        <w:t xml:space="preserve">ele jakékoliv odpovědnosti a žalob vyplývajících z používání takovýchto postupů, projektů atd. ve spojení se zhotovením a provozem </w:t>
      </w:r>
      <w:r>
        <w:t>D</w:t>
      </w:r>
      <w:r w:rsidRPr="00323CD0">
        <w:t xml:space="preserve">íla podle </w:t>
      </w:r>
      <w:r>
        <w:t>S</w:t>
      </w:r>
      <w:r w:rsidRPr="00323CD0">
        <w:t>mlouvy.</w:t>
      </w:r>
    </w:p>
    <w:p w14:paraId="4451417B" w14:textId="77777777" w:rsidR="00BC75D7" w:rsidRDefault="00BC75D7" w:rsidP="00BC75D7">
      <w:pPr>
        <w:pStyle w:val="Nadpis2"/>
      </w:pPr>
      <w:r>
        <w:t>Zhotovite</w:t>
      </w:r>
      <w:r w:rsidRPr="00DB622C">
        <w:t xml:space="preserve">l je povinen respektovat trasy rozvodů a instalací, které </w:t>
      </w:r>
      <w:r w:rsidRPr="00ED468B">
        <w:t>nebudou</w:t>
      </w:r>
      <w:r w:rsidRPr="00DB622C">
        <w:t xml:space="preserve"> stavbou dotčeny či měněny. </w:t>
      </w:r>
      <w:r>
        <w:t>Zhotovite</w:t>
      </w:r>
      <w:r w:rsidRPr="00DB622C">
        <w:t>l je povinen si před zahájením prací opatřit informace o</w:t>
      </w:r>
      <w:r>
        <w:t> </w:t>
      </w:r>
      <w:r w:rsidRPr="00DB622C">
        <w:t>stávajících inženýrských sítích a rozvodech, které procházejí stavbou, aby nedošlo k</w:t>
      </w:r>
      <w:r>
        <w:t> </w:t>
      </w:r>
      <w:r w:rsidRPr="00DB622C">
        <w:t xml:space="preserve">jejich poškození. Za jejich poškození odpovídá </w:t>
      </w:r>
      <w:r>
        <w:t>Zhotovite</w:t>
      </w:r>
      <w:r w:rsidRPr="00DB622C">
        <w:t>l.</w:t>
      </w:r>
    </w:p>
    <w:p w14:paraId="7C49EC43" w14:textId="77777777" w:rsidR="00BC75D7" w:rsidRDefault="00BC75D7" w:rsidP="00BC75D7">
      <w:pPr>
        <w:pStyle w:val="Nadpis2"/>
      </w:pPr>
      <w:r w:rsidRPr="00ED468B">
        <w:t xml:space="preserve">Domnívá-li se </w:t>
      </w:r>
      <w:r>
        <w:t>Zhotovite</w:t>
      </w:r>
      <w:r w:rsidRPr="00ED468B">
        <w:t xml:space="preserve">l, že pro řádné provádění </w:t>
      </w:r>
      <w:r>
        <w:t>D</w:t>
      </w:r>
      <w:r w:rsidRPr="00ED468B">
        <w:t xml:space="preserve">íla existují překážky, musí to neprodleně písemně ohlásit </w:t>
      </w:r>
      <w:r>
        <w:t>Objednat</w:t>
      </w:r>
      <w:r w:rsidRPr="00ED468B">
        <w:t xml:space="preserve">eli. Opomene-li toto oznámení, může uplatnit jen ty okolnosti, které byly </w:t>
      </w:r>
      <w:r>
        <w:t>Objednat</w:t>
      </w:r>
      <w:r w:rsidRPr="00ED468B">
        <w:t>eli známy včetně jejich účinků.</w:t>
      </w:r>
    </w:p>
    <w:p w14:paraId="3AF9CBB6" w14:textId="77777777" w:rsidR="00BC75D7" w:rsidRPr="00ED468B" w:rsidRDefault="00BC75D7" w:rsidP="00BC75D7">
      <w:pPr>
        <w:pStyle w:val="Nadpis2"/>
      </w:pPr>
      <w:r>
        <w:t>Zhotovite</w:t>
      </w:r>
      <w:r w:rsidRPr="00ED468B">
        <w:t xml:space="preserve">l upozorní </w:t>
      </w:r>
      <w:r>
        <w:t>Objednat</w:t>
      </w:r>
      <w:r w:rsidRPr="00ED468B">
        <w:t xml:space="preserve">ele bez zbytečného odkladu na nevhodnou povahu věcí, kterou mu </w:t>
      </w:r>
      <w:r>
        <w:t>Objednat</w:t>
      </w:r>
      <w:r w:rsidRPr="00ED468B">
        <w:t xml:space="preserve">el k provedení </w:t>
      </w:r>
      <w:r>
        <w:t>D</w:t>
      </w:r>
      <w:r w:rsidRPr="00ED468B">
        <w:t xml:space="preserve">íla předal, nebo příkazu, který mu </w:t>
      </w:r>
      <w:r>
        <w:t>Objednat</w:t>
      </w:r>
      <w:r w:rsidRPr="00ED468B">
        <w:t xml:space="preserve">el dal. To neplatí, nemohl-li nevhodnost zjistit ani při vynaložení potřebné péče. </w:t>
      </w:r>
    </w:p>
    <w:p w14:paraId="1C08EB3F" w14:textId="77777777" w:rsidR="00BC75D7" w:rsidRDefault="00BC75D7" w:rsidP="00BC75D7">
      <w:pPr>
        <w:pStyle w:val="Nadpis2"/>
      </w:pPr>
      <w:r>
        <w:t>Zhotovite</w:t>
      </w:r>
      <w:r w:rsidRPr="00ED468B">
        <w:t xml:space="preserve">l je povinen umožnit </w:t>
      </w:r>
      <w:r>
        <w:t xml:space="preserve">Objednateli či jím pověřeným osobám </w:t>
      </w:r>
      <w:r w:rsidRPr="00ED468B">
        <w:t>výkon technického dozoru stavebníka a autorského dozoru projektanta, případně výkon činnosti koordinátora bezpečnosti a ochrany zdraví při práci na staveništi, pokud to stanoví jiný právní předpis.</w:t>
      </w:r>
    </w:p>
    <w:p w14:paraId="1D359978" w14:textId="77777777" w:rsidR="00BC75D7" w:rsidRDefault="00BC75D7" w:rsidP="00BC75D7">
      <w:pPr>
        <w:pStyle w:val="Nadpis2"/>
      </w:pPr>
      <w:r>
        <w:t>Zhotovite</w:t>
      </w:r>
      <w:r w:rsidRPr="00323CD0">
        <w:t xml:space="preserve">l se zavazuje provést za úhradu vícepráce, požadované </w:t>
      </w:r>
      <w:r>
        <w:t>Objednat</w:t>
      </w:r>
      <w:r w:rsidRPr="00323CD0">
        <w:t>elem, jejichž nutnost vyplynula v průběhu prací a nejsou zahrnuty v projektové dokumentaci nebo práce, požadované kolaudačním orgánem při kolaudačním řízení.</w:t>
      </w:r>
    </w:p>
    <w:p w14:paraId="2C4D524F" w14:textId="77777777" w:rsidR="00BC75D7" w:rsidRDefault="00BC75D7" w:rsidP="00BC75D7">
      <w:pPr>
        <w:pStyle w:val="Nadpis2"/>
      </w:pPr>
      <w:r>
        <w:t>Zhotovite</w:t>
      </w:r>
      <w:r w:rsidRPr="00323CD0">
        <w:t xml:space="preserve">l zabezpečí na vhodném místě na staveništi instalaci viditelného označení stavby s označením základních údajů stavby a s uvedením jmen a funkcí zástupců projektanta, </w:t>
      </w:r>
      <w:r>
        <w:t>Zhotovite</w:t>
      </w:r>
      <w:r w:rsidRPr="00323CD0">
        <w:t xml:space="preserve">le a technického dozoru </w:t>
      </w:r>
      <w:r>
        <w:t>Objednat</w:t>
      </w:r>
      <w:r w:rsidRPr="00323CD0">
        <w:t>ele.</w:t>
      </w:r>
    </w:p>
    <w:p w14:paraId="2D5B5FA4" w14:textId="77777777" w:rsidR="00BC75D7" w:rsidRDefault="00BC75D7" w:rsidP="00BC75D7">
      <w:pPr>
        <w:pStyle w:val="Nadpis2"/>
      </w:pPr>
      <w:r>
        <w:t>Zhotovite</w:t>
      </w:r>
      <w:r w:rsidRPr="00323CD0">
        <w:t xml:space="preserve">l je povinen vybudovat zařízení staveniště </w:t>
      </w:r>
      <w:r>
        <w:t xml:space="preserve">v souladu se svými potřebami, podklady předanými Objednatelem a požadavky Objednatele </w:t>
      </w:r>
      <w:r w:rsidRPr="00323CD0">
        <w:t>tak, aby jejich výstavbou nevznikly žádné škody na sousedních objektech a pozemcích</w:t>
      </w:r>
      <w:r>
        <w:t>.</w:t>
      </w:r>
      <w:r w:rsidRPr="00323CD0">
        <w:t xml:space="preserve"> </w:t>
      </w:r>
      <w:r>
        <w:t>P</w:t>
      </w:r>
      <w:r w:rsidRPr="00323CD0">
        <w:t xml:space="preserve">o ukončení realizace </w:t>
      </w:r>
      <w:r>
        <w:t>D</w:t>
      </w:r>
      <w:r w:rsidRPr="00323CD0">
        <w:t xml:space="preserve">íla uvede </w:t>
      </w:r>
      <w:r>
        <w:t xml:space="preserve">Zhotovitel </w:t>
      </w:r>
      <w:r w:rsidRPr="00323CD0">
        <w:t xml:space="preserve">staveniště do původního stavu. Povolení k užívání a vybudováni </w:t>
      </w:r>
      <w:r>
        <w:t>zařízení staveniště</w:t>
      </w:r>
      <w:r w:rsidRPr="00323CD0">
        <w:t xml:space="preserve"> si zajistí </w:t>
      </w:r>
      <w:r>
        <w:t>Zhotovite</w:t>
      </w:r>
      <w:r w:rsidRPr="00323CD0">
        <w:t xml:space="preserve">l. Náklady na vybudování, udržování a odklizení </w:t>
      </w:r>
      <w:r>
        <w:t>zařízení staveniště</w:t>
      </w:r>
      <w:r w:rsidRPr="00323CD0">
        <w:t xml:space="preserve"> jsou </w:t>
      </w:r>
      <w:r>
        <w:t>nese Zhotovitel.</w:t>
      </w:r>
    </w:p>
    <w:p w14:paraId="2570E03C" w14:textId="649FF04D" w:rsidR="00BC75D7" w:rsidRDefault="00BC75D7" w:rsidP="00BC75D7">
      <w:pPr>
        <w:pStyle w:val="Nadpis2"/>
      </w:pPr>
      <w:r>
        <w:lastRenderedPageBreak/>
        <w:t>Zhotovite</w:t>
      </w:r>
      <w:r w:rsidRPr="00323CD0">
        <w:t xml:space="preserve">l je povinen využívat veřejné komunikace jen v souladu s platnými předpisy. Pokud vzniknou jejím užíváním škody, odpovídá za ně přímo </w:t>
      </w:r>
      <w:r>
        <w:t>Zhotovite</w:t>
      </w:r>
      <w:r w:rsidRPr="00323CD0">
        <w:t>l.</w:t>
      </w:r>
    </w:p>
    <w:p w14:paraId="66D2AB7D" w14:textId="53DD06B1" w:rsidR="006D42C5" w:rsidRDefault="006D42C5" w:rsidP="006D42C5">
      <w:pPr>
        <w:pStyle w:val="Nadpis2"/>
      </w:pPr>
      <w:r>
        <w:t>Objednatel je oprávněn kontrolovat průběh provádění Díla. Na žádost Objednatele je Zhotovitel povinen předložit Objednateli veškeré podklady o provádění Díla a seznámit ho se stavem provádění Díla.</w:t>
      </w:r>
    </w:p>
    <w:p w14:paraId="5F11A121" w14:textId="0DC77589" w:rsidR="006D42C5" w:rsidRDefault="00BC75D7" w:rsidP="006D42C5">
      <w:pPr>
        <w:pStyle w:val="Nadpis2"/>
      </w:pPr>
      <w:r>
        <w:t>Objednatele se zavazuje poskytnout Zhotoviteli součinnost nezbytnou k provedení Díla.</w:t>
      </w:r>
      <w:r w:rsidR="006D42C5">
        <w:t xml:space="preserve"> Zhotovitel prohlašuje, že k datu podpisu Smlouvy si:</w:t>
      </w:r>
    </w:p>
    <w:p w14:paraId="425F4634" w14:textId="77777777" w:rsidR="006D42C5" w:rsidRDefault="006D42C5" w:rsidP="00075CEB">
      <w:pPr>
        <w:pStyle w:val="Odstavecseseznamem"/>
        <w:numPr>
          <w:ilvl w:val="0"/>
          <w:numId w:val="14"/>
        </w:numPr>
        <w:ind w:left="993" w:hanging="284"/>
      </w:pPr>
      <w:r>
        <w:t>všechny nejasné podmínky pro realizaci Díla vyjasnil s Objednatelem;</w:t>
      </w:r>
    </w:p>
    <w:p w14:paraId="5C152336" w14:textId="77777777" w:rsidR="006D42C5" w:rsidRDefault="006D42C5" w:rsidP="00075CEB">
      <w:pPr>
        <w:pStyle w:val="Odstavecseseznamem"/>
        <w:numPr>
          <w:ilvl w:val="0"/>
          <w:numId w:val="14"/>
        </w:numPr>
        <w:ind w:left="993" w:hanging="284"/>
      </w:pPr>
      <w:r>
        <w:t>všechny technické a dodací podmínky Díla zahrnul do kalkulace cen;</w:t>
      </w:r>
    </w:p>
    <w:p w14:paraId="49580C6F" w14:textId="213848DC" w:rsidR="00BC75D7" w:rsidRDefault="006D42C5" w:rsidP="00075CEB">
      <w:pPr>
        <w:pStyle w:val="Odstavecseseznamem"/>
        <w:numPr>
          <w:ilvl w:val="0"/>
          <w:numId w:val="14"/>
        </w:numPr>
        <w:ind w:left="993" w:hanging="284"/>
      </w:pPr>
      <w:r>
        <w:t>veškeré své požadavky na Objednatele uplatnil ve Smlouvě.</w:t>
      </w:r>
    </w:p>
    <w:p w14:paraId="655978B8" w14:textId="43CB3E61" w:rsidR="0012688B" w:rsidRDefault="0012688B" w:rsidP="00BC75D7">
      <w:pPr>
        <w:pStyle w:val="Nadpis1"/>
      </w:pPr>
    </w:p>
    <w:p w14:paraId="3479067B" w14:textId="77777777" w:rsidR="001C1253" w:rsidRPr="00DB622C" w:rsidRDefault="00262072" w:rsidP="00D3077E">
      <w:pPr>
        <w:keepNext/>
        <w:jc w:val="center"/>
        <w:rPr>
          <w:rFonts w:ascii="Arial" w:hAnsi="Arial" w:cs="Arial"/>
          <w:b/>
        </w:rPr>
      </w:pPr>
      <w:r w:rsidRPr="00DB622C">
        <w:rPr>
          <w:rFonts w:ascii="Arial" w:hAnsi="Arial" w:cs="Arial"/>
          <w:b/>
        </w:rPr>
        <w:t>Záruční podmínky, odpovědnost za vady</w:t>
      </w:r>
    </w:p>
    <w:p w14:paraId="21795AA7" w14:textId="2DCD5C59" w:rsidR="0012688B" w:rsidRPr="00DB622C" w:rsidRDefault="001E7AF1" w:rsidP="00D3077E">
      <w:pPr>
        <w:pStyle w:val="Nadpis2"/>
      </w:pPr>
      <w:r>
        <w:t>Zhotovite</w:t>
      </w:r>
      <w:r w:rsidR="002F5BF1" w:rsidRPr="00323CD0">
        <w:t xml:space="preserve">l se zavazuje zajistit, aby při provádění </w:t>
      </w:r>
      <w:r w:rsidR="00502570">
        <w:t>D</w:t>
      </w:r>
      <w:r w:rsidR="002F5BF1" w:rsidRPr="00323CD0">
        <w:t>íla nedošlo ke škodám na majetku, zdraví, životech, přírodě ani životním prostředí.</w:t>
      </w:r>
    </w:p>
    <w:p w14:paraId="47978FE2" w14:textId="0D111EF9" w:rsidR="0012688B" w:rsidRDefault="001E7AF1" w:rsidP="00D3077E">
      <w:pPr>
        <w:pStyle w:val="Nadpis2"/>
      </w:pPr>
      <w:r>
        <w:t>Zhotovite</w:t>
      </w:r>
      <w:r w:rsidR="001C1253" w:rsidRPr="00323CD0">
        <w:t xml:space="preserve">l poskytuje na kompletní zhotovené </w:t>
      </w:r>
      <w:r w:rsidR="00502570">
        <w:t>D</w:t>
      </w:r>
      <w:r w:rsidR="00502570" w:rsidRPr="00323CD0">
        <w:t xml:space="preserve">ílo </w:t>
      </w:r>
      <w:r w:rsidR="001C1253" w:rsidRPr="00323CD0">
        <w:t>záruku v délce trvání 5 let</w:t>
      </w:r>
      <w:r w:rsidR="001C1253">
        <w:t>.</w:t>
      </w:r>
      <w:r w:rsidR="001C1253" w:rsidRPr="00323CD0">
        <w:t xml:space="preserve"> </w:t>
      </w:r>
    </w:p>
    <w:p w14:paraId="1C77BB6D" w14:textId="75D8E14D" w:rsidR="0012688B" w:rsidRDefault="001C1253" w:rsidP="00D3077E">
      <w:pPr>
        <w:pStyle w:val="Nadpis2"/>
      </w:pPr>
      <w:r w:rsidRPr="00323CD0">
        <w:t xml:space="preserve">Záruka počíná běžet dnem protokolárního předání a převzetí </w:t>
      </w:r>
      <w:r w:rsidR="00502570">
        <w:t>D</w:t>
      </w:r>
      <w:r w:rsidR="00280648">
        <w:t>íla bez vad a</w:t>
      </w:r>
      <w:r w:rsidR="00D219FA">
        <w:t> </w:t>
      </w:r>
      <w:r w:rsidR="00280648">
        <w:t xml:space="preserve">nedodělků. </w:t>
      </w:r>
    </w:p>
    <w:p w14:paraId="385E14C6" w14:textId="73620BA8" w:rsidR="0012688B" w:rsidRDefault="001E7AF1" w:rsidP="00D3077E">
      <w:pPr>
        <w:pStyle w:val="Nadpis2"/>
      </w:pPr>
      <w:r>
        <w:t>Objednat</w:t>
      </w:r>
      <w:r w:rsidR="001C1253" w:rsidRPr="00323CD0">
        <w:t xml:space="preserve">el se zavazuje, že případnou reklamaci vady </w:t>
      </w:r>
      <w:r w:rsidR="0099607A">
        <w:t>D</w:t>
      </w:r>
      <w:r w:rsidR="001C1253" w:rsidRPr="00323CD0">
        <w:t xml:space="preserve">íla uplatní bezodkladně po jejím zjištění písemnou formou. </w:t>
      </w:r>
    </w:p>
    <w:p w14:paraId="0C4FB10C" w14:textId="2FFE0F81" w:rsidR="0012688B" w:rsidRDefault="001E7AF1" w:rsidP="00D3077E">
      <w:pPr>
        <w:pStyle w:val="Nadpis2"/>
      </w:pPr>
      <w:r w:rsidRPr="00367B88">
        <w:t>Zhotovite</w:t>
      </w:r>
      <w:r w:rsidR="001C1253" w:rsidRPr="00367B88">
        <w:t xml:space="preserve">l se zavazuje začít s odstraňováním případných vad </w:t>
      </w:r>
      <w:r w:rsidR="00502570" w:rsidRPr="00367B88">
        <w:t xml:space="preserve">Díla </w:t>
      </w:r>
      <w:r w:rsidR="001A499B" w:rsidRPr="00367B88">
        <w:t>(z titulu odpovědnosti za vady nebo záruky),</w:t>
      </w:r>
      <w:r w:rsidR="001A499B">
        <w:t xml:space="preserve"> </w:t>
      </w:r>
      <w:r w:rsidR="001C1253" w:rsidRPr="00323CD0">
        <w:t xml:space="preserve">nejpozději do </w:t>
      </w:r>
      <w:r w:rsidR="00D219FA" w:rsidRPr="00323CD0">
        <w:t>3</w:t>
      </w:r>
      <w:r w:rsidR="00D219FA">
        <w:t> </w:t>
      </w:r>
      <w:r w:rsidR="001C1253" w:rsidRPr="00323CD0">
        <w:t>dnů od</w:t>
      </w:r>
      <w:r w:rsidR="00D219FA">
        <w:t>e dne</w:t>
      </w:r>
      <w:r w:rsidR="001C1253" w:rsidRPr="00323CD0">
        <w:t xml:space="preserve"> uplatnění oprávněné reklamace </w:t>
      </w:r>
      <w:r>
        <w:t>Objednat</w:t>
      </w:r>
      <w:r w:rsidR="001C1253" w:rsidRPr="00323CD0">
        <w:t xml:space="preserve">elem a vady odstranit v co nejkratším technicky možném termínu. Termín odstranění vad se dohodne písemnou formou. Jestliže </w:t>
      </w:r>
      <w:r>
        <w:t>Zhotovite</w:t>
      </w:r>
      <w:r w:rsidR="001C1253" w:rsidRPr="00323CD0">
        <w:t xml:space="preserve">l </w:t>
      </w:r>
      <w:r w:rsidR="00280648">
        <w:t>nezačne odstraňovat vady ve lhůtě dle věty první či vady neodstraní v dohodnutém termínu,</w:t>
      </w:r>
      <w:r w:rsidR="001C1253" w:rsidRPr="00323CD0">
        <w:t xml:space="preserve"> je </w:t>
      </w:r>
      <w:r>
        <w:t>Objednat</w:t>
      </w:r>
      <w:r w:rsidR="001C1253" w:rsidRPr="00323CD0">
        <w:t xml:space="preserve">el oprávněn </w:t>
      </w:r>
      <w:r w:rsidR="00280648">
        <w:t xml:space="preserve">pověřit odstraněním vady třetí osobu. </w:t>
      </w:r>
      <w:r>
        <w:t>Zhotovite</w:t>
      </w:r>
      <w:r w:rsidR="00280648">
        <w:t xml:space="preserve">l je v takovém případě povinen uhradit </w:t>
      </w:r>
      <w:r>
        <w:t>Objednat</w:t>
      </w:r>
      <w:r w:rsidR="00280648">
        <w:t xml:space="preserve">eli náklady vynaložené na odstranění vady do 3 dnů ode dne předložení jejich vyúčtování </w:t>
      </w:r>
      <w:r>
        <w:t>Objednat</w:t>
      </w:r>
      <w:r w:rsidR="00280648">
        <w:t xml:space="preserve">elem. </w:t>
      </w:r>
    </w:p>
    <w:p w14:paraId="6847C6EA" w14:textId="1F6413CA" w:rsidR="0012688B" w:rsidRDefault="001E7AF1" w:rsidP="00D3077E">
      <w:pPr>
        <w:pStyle w:val="Nadpis2"/>
      </w:pPr>
      <w:bookmarkStart w:id="1" w:name="_Ref120173425"/>
      <w:r>
        <w:t>Zhotovite</w:t>
      </w:r>
      <w:r w:rsidR="00262072" w:rsidRPr="00DB622C">
        <w:t>l se zavazuje, že bude mít po celou dobu plnění veřejné zakázky sjednáno pojištění proti škodám</w:t>
      </w:r>
      <w:r w:rsidR="00D219FA">
        <w:t>,</w:t>
      </w:r>
      <w:r w:rsidR="00262072" w:rsidRPr="00DB622C">
        <w:t xml:space="preserve"> včetně škod finančních</w:t>
      </w:r>
      <w:r w:rsidR="00D219FA">
        <w:t>,</w:t>
      </w:r>
      <w:r w:rsidR="00262072" w:rsidRPr="00DB622C">
        <w:t xml:space="preserve"> způsobeným třetím osobám jeho činností, včetně možných škod způsobených jeho pracovníky, a to ve výši minimálně </w:t>
      </w:r>
      <w:r w:rsidR="009534C9">
        <w:t xml:space="preserve">3.000.000, </w:t>
      </w:r>
      <w:r w:rsidR="00262072" w:rsidRPr="00DB622C">
        <w:t xml:space="preserve">- Kč. </w:t>
      </w:r>
      <w:r w:rsidRPr="009534C9">
        <w:t>Zhotovite</w:t>
      </w:r>
      <w:r w:rsidR="00262072" w:rsidRPr="009534C9">
        <w:t>l se zavazuje, že bude mít po celou dobu plnění veřejné zakázky sjednáno pojištění stavebních a montážních rizik, a to ve výši minimálně</w:t>
      </w:r>
      <w:r w:rsidR="009109B2">
        <w:t xml:space="preserve"> </w:t>
      </w:r>
      <w:r w:rsidR="009534C9" w:rsidRPr="009534C9">
        <w:t>3.000.000, -</w:t>
      </w:r>
      <w:r w:rsidR="00262072" w:rsidRPr="009534C9">
        <w:t xml:space="preserve"> Kč.</w:t>
      </w:r>
      <w:bookmarkEnd w:id="1"/>
      <w:r w:rsidR="00C10F5C">
        <w:t xml:space="preserve"> </w:t>
      </w:r>
    </w:p>
    <w:p w14:paraId="325DB189" w14:textId="52A780F0" w:rsidR="0012688B" w:rsidRDefault="001E7AF1" w:rsidP="00D3077E">
      <w:pPr>
        <w:pStyle w:val="Nadpis2"/>
      </w:pPr>
      <w:r>
        <w:t>Zhotovite</w:t>
      </w:r>
      <w:r w:rsidR="00C9373E">
        <w:t xml:space="preserve">l je povinen kdykoliv na požádání přeložit </w:t>
      </w:r>
      <w:r>
        <w:t>Objednat</w:t>
      </w:r>
      <w:r w:rsidR="00C9373E">
        <w:t xml:space="preserve">eli pojistnou smlouvu dle odst. </w:t>
      </w:r>
      <w:r w:rsidR="00994A52">
        <w:fldChar w:fldCharType="begin"/>
      </w:r>
      <w:r w:rsidR="00994A52">
        <w:instrText xml:space="preserve"> REF _Ref120173425 \r \h </w:instrText>
      </w:r>
      <w:r w:rsidR="00994A52">
        <w:fldChar w:fldCharType="separate"/>
      </w:r>
      <w:r w:rsidR="00994A52">
        <w:t>7.6</w:t>
      </w:r>
      <w:r w:rsidR="00994A52">
        <w:fldChar w:fldCharType="end"/>
      </w:r>
      <w:r w:rsidR="00C9373E">
        <w:t xml:space="preserve"> této </w:t>
      </w:r>
      <w:r w:rsidR="00D219FA">
        <w:t>S</w:t>
      </w:r>
      <w:r w:rsidR="00C9373E">
        <w:t xml:space="preserve">mlouvy a prokázat </w:t>
      </w:r>
      <w:r>
        <w:t>Objednat</w:t>
      </w:r>
      <w:r w:rsidR="00D219FA">
        <w:t xml:space="preserve">eli </w:t>
      </w:r>
      <w:r w:rsidR="00C9373E">
        <w:t xml:space="preserve">její platnost. </w:t>
      </w:r>
    </w:p>
    <w:p w14:paraId="79A39126" w14:textId="5656FF43" w:rsidR="0012688B" w:rsidRDefault="0012688B" w:rsidP="00504A2D">
      <w:pPr>
        <w:pStyle w:val="Nadpis1"/>
      </w:pPr>
    </w:p>
    <w:p w14:paraId="1304526C" w14:textId="77777777" w:rsidR="001C1253" w:rsidRPr="00DB622C" w:rsidRDefault="00262072" w:rsidP="00D3077E">
      <w:pPr>
        <w:keepNext/>
        <w:jc w:val="center"/>
        <w:rPr>
          <w:rFonts w:ascii="Arial" w:hAnsi="Arial" w:cs="Arial"/>
          <w:b/>
        </w:rPr>
      </w:pPr>
      <w:r w:rsidRPr="00DB622C">
        <w:rPr>
          <w:rFonts w:ascii="Arial" w:hAnsi="Arial" w:cs="Arial"/>
          <w:b/>
        </w:rPr>
        <w:t>Vedení stavebního deníku</w:t>
      </w:r>
    </w:p>
    <w:p w14:paraId="27DAB734" w14:textId="0AD51354" w:rsidR="0012688B" w:rsidRDefault="001E7AF1" w:rsidP="00D3077E">
      <w:pPr>
        <w:pStyle w:val="Nadpis2"/>
      </w:pPr>
      <w:r>
        <w:t>Zhotovite</w:t>
      </w:r>
      <w:r w:rsidR="00262072" w:rsidRPr="00DB622C">
        <w:t xml:space="preserve">l povede o průběhu prací na stavbě stavební deník v rozsahu stanoveném příslušnými právními předpisy. Oprávnění psát do deníku mají </w:t>
      </w:r>
      <w:r w:rsidR="00934AB9">
        <w:t xml:space="preserve">jen </w:t>
      </w:r>
      <w:r w:rsidR="00262072" w:rsidRPr="00DB622C">
        <w:t xml:space="preserve">pověření zástupci </w:t>
      </w:r>
      <w:r>
        <w:t>Objednat</w:t>
      </w:r>
      <w:r w:rsidR="00262072" w:rsidRPr="00DB622C">
        <w:t xml:space="preserve">ele a </w:t>
      </w:r>
      <w:r>
        <w:t>Zhotovite</w:t>
      </w:r>
      <w:r w:rsidR="00262072" w:rsidRPr="00DB622C">
        <w:t>le.</w:t>
      </w:r>
    </w:p>
    <w:p w14:paraId="2B5337A9" w14:textId="7529999B" w:rsidR="00994A52" w:rsidRPr="00DB622C" w:rsidRDefault="00994A52" w:rsidP="00994A52">
      <w:pPr>
        <w:pStyle w:val="Nadpis2"/>
      </w:pPr>
      <w:r w:rsidRPr="00994A52">
        <w:lastRenderedPageBreak/>
        <w:t>Stavební deník vede zhotovitel ode dne, kdy byly zahájeny práce na staveništi. Do stavebního deníku se zapisují skutečnosti rozhodné pro plnění Smlouvy. Stavební deník je veden do dne odstranění vad a nedodělků.</w:t>
      </w:r>
    </w:p>
    <w:p w14:paraId="0CB301B0" w14:textId="77437388" w:rsidR="00DD30FC" w:rsidRPr="00DB622C" w:rsidRDefault="00262072" w:rsidP="00D3077E">
      <w:pPr>
        <w:pStyle w:val="Nadpis2"/>
      </w:pPr>
      <w:r w:rsidRPr="00DB622C">
        <w:t xml:space="preserve">V případě, že jedna ze stran nebude se zápisem </w:t>
      </w:r>
      <w:r w:rsidR="00E86D34">
        <w:t xml:space="preserve">ve stavebním deníku </w:t>
      </w:r>
      <w:r w:rsidRPr="00DB622C">
        <w:t>souhlasit, je povinna se písemně vyjádřit nejpozději do 3 pracovních dnů, jinak se má za to, že s</w:t>
      </w:r>
      <w:r w:rsidR="00E86D34">
        <w:t> </w:t>
      </w:r>
      <w:r w:rsidRPr="00DB622C">
        <w:t>obsahem zápisu souhlasí.</w:t>
      </w:r>
    </w:p>
    <w:p w14:paraId="241EA78B" w14:textId="343552EB" w:rsidR="0012688B" w:rsidRDefault="00262072" w:rsidP="00D3077E">
      <w:pPr>
        <w:pStyle w:val="Nadpis2"/>
      </w:pPr>
      <w:r w:rsidRPr="00DB622C">
        <w:t>Zápis v deníku nemá charakter smluvního ujednání.</w:t>
      </w:r>
    </w:p>
    <w:p w14:paraId="029E12AA" w14:textId="77777777" w:rsidR="00994A52" w:rsidRDefault="00994A52" w:rsidP="00994A52">
      <w:pPr>
        <w:pStyle w:val="Nadpis2"/>
      </w:pPr>
      <w:r>
        <w:t xml:space="preserve">Mimo rozsah denních zápisů se ve stavebním deníku dále zaznamenává výzva k prověření prací (3 dny předem), které vzhledem k dalšímu postupu prací budou zakryty nebo se stanou nepřístupnými. </w:t>
      </w:r>
    </w:p>
    <w:p w14:paraId="053EC71F" w14:textId="77777777" w:rsidR="00994A52" w:rsidRDefault="00994A52" w:rsidP="00994A52">
      <w:pPr>
        <w:pStyle w:val="Nadpis2"/>
      </w:pPr>
      <w:r>
        <w:t>Nedostaví-li se zástupce objednatele v termínu daném zápisem ve stavebním deníku, je zhotovitel oprávněn provést zakrytí prací bez účasti objednatele.</w:t>
      </w:r>
    </w:p>
    <w:p w14:paraId="5469AF0E" w14:textId="77777777" w:rsidR="00994A52" w:rsidRDefault="00994A52" w:rsidP="00994A52">
      <w:pPr>
        <w:pStyle w:val="Nadpis2"/>
      </w:pPr>
      <w:r>
        <w:t>Pokud objednatel požaduje dodatečné odkrytí prací, je povinen uhradit vzniklé náklady, avšak pouze v případě, že práce jsou provedeny bez vad. V opačném případě nese náklady zhotovitel.</w:t>
      </w:r>
    </w:p>
    <w:p w14:paraId="7CBAD43D" w14:textId="226F91F2" w:rsidR="00994A52" w:rsidRDefault="00994A52" w:rsidP="00994A52">
      <w:pPr>
        <w:pStyle w:val="Nadpis2"/>
      </w:pPr>
      <w:r>
        <w:t>Jestliže objednatel zjistí hrubé porušení technologických a technických předpisů, ČSN, při provádění prací, má právo zastavit práce zhotovitele do provedení nápravy.</w:t>
      </w:r>
    </w:p>
    <w:p w14:paraId="0B441867" w14:textId="77777777" w:rsidR="0012688B" w:rsidRPr="00DB622C" w:rsidRDefault="0012688B" w:rsidP="00504A2D">
      <w:pPr>
        <w:pStyle w:val="Nadpis1"/>
      </w:pPr>
    </w:p>
    <w:p w14:paraId="4E68DBA4" w14:textId="77777777" w:rsidR="0012688B" w:rsidRDefault="0099607A" w:rsidP="00D3077E">
      <w:pPr>
        <w:keepNext/>
        <w:jc w:val="center"/>
        <w:rPr>
          <w:rFonts w:ascii="Arial" w:hAnsi="Arial" w:cs="Arial"/>
          <w:b/>
        </w:rPr>
      </w:pPr>
      <w:r w:rsidRPr="0099607A">
        <w:rPr>
          <w:rFonts w:ascii="Arial" w:hAnsi="Arial" w:cs="Arial"/>
          <w:b/>
        </w:rPr>
        <w:t>Kontrola provádění D</w:t>
      </w:r>
      <w:r w:rsidR="00262072" w:rsidRPr="00DB622C">
        <w:rPr>
          <w:rFonts w:ascii="Arial" w:hAnsi="Arial" w:cs="Arial"/>
          <w:b/>
        </w:rPr>
        <w:t>íla</w:t>
      </w:r>
    </w:p>
    <w:p w14:paraId="27BF1392" w14:textId="2659D382" w:rsidR="00236D83" w:rsidRPr="00F53BDE" w:rsidRDefault="001E7AF1" w:rsidP="00D3077E">
      <w:pPr>
        <w:pStyle w:val="Nadpis2"/>
        <w:rPr>
          <w:b/>
          <w:color w:val="FF0000"/>
        </w:rPr>
      </w:pPr>
      <w:r>
        <w:t>Objednat</w:t>
      </w:r>
      <w:r w:rsidR="00236D83" w:rsidRPr="00F53BDE">
        <w:t xml:space="preserve">el je oprávněn kontrolovat provádění </w:t>
      </w:r>
      <w:r w:rsidR="0010192D">
        <w:t>D</w:t>
      </w:r>
      <w:r w:rsidR="00236D83" w:rsidRPr="00F53BDE">
        <w:t xml:space="preserve">íla, a to osobně nebo prostřednictvím třetích osob. Provádění </w:t>
      </w:r>
      <w:r w:rsidR="0010192D">
        <w:t>D</w:t>
      </w:r>
      <w:r w:rsidR="00236D83" w:rsidRPr="00F53BDE">
        <w:t xml:space="preserve">íla, poznatky z kontrolní činnosti, jakož i všechny další skutečnosti rozhodné pro provádění stavby a plnění této </w:t>
      </w:r>
      <w:r w:rsidR="00E86D34">
        <w:t>S</w:t>
      </w:r>
      <w:r w:rsidR="00236D83" w:rsidRPr="00F53BDE">
        <w:t xml:space="preserve">mlouvy se zapisují do stavebního deníku, který je povinen vést </w:t>
      </w:r>
      <w:r>
        <w:t>Zhotovite</w:t>
      </w:r>
      <w:r w:rsidR="00236D83" w:rsidRPr="00F53BDE">
        <w:t>l.</w:t>
      </w:r>
    </w:p>
    <w:p w14:paraId="685E9E94" w14:textId="19922E31" w:rsidR="0012688B" w:rsidRDefault="001E7AF1" w:rsidP="00D3077E">
      <w:pPr>
        <w:pStyle w:val="Nadpis2"/>
      </w:pPr>
      <w:r>
        <w:t>Objednat</w:t>
      </w:r>
      <w:r w:rsidR="00236D83" w:rsidRPr="00C10F5C">
        <w:t xml:space="preserve">el oznámí </w:t>
      </w:r>
      <w:r>
        <w:t>Zhotovite</w:t>
      </w:r>
      <w:r w:rsidR="00236D83" w:rsidRPr="00C10F5C">
        <w:t xml:space="preserve">li jména osob pověřených kontrolou práce </w:t>
      </w:r>
      <w:r>
        <w:t>Zhotovite</w:t>
      </w:r>
      <w:r w:rsidR="00236D83" w:rsidRPr="00C10F5C">
        <w:t>le a</w:t>
      </w:r>
      <w:r w:rsidR="00714EB1">
        <w:t> </w:t>
      </w:r>
      <w:r w:rsidR="0099607A">
        <w:t>převzetím dokončeného D</w:t>
      </w:r>
      <w:r w:rsidR="00236D83" w:rsidRPr="00C10F5C">
        <w:t>íla písemně</w:t>
      </w:r>
      <w:r w:rsidR="0010192D">
        <w:t xml:space="preserve"> předem</w:t>
      </w:r>
      <w:r w:rsidR="00236D83" w:rsidRPr="00C10F5C">
        <w:t xml:space="preserve">, </w:t>
      </w:r>
      <w:r w:rsidR="0010192D">
        <w:t xml:space="preserve">nebo </w:t>
      </w:r>
      <w:r w:rsidR="00236D83" w:rsidRPr="00C10F5C">
        <w:t>zápisem do stavebního deníku při předání staveniště</w:t>
      </w:r>
      <w:r w:rsidR="0010192D">
        <w:t>.</w:t>
      </w:r>
    </w:p>
    <w:p w14:paraId="10F68C1B" w14:textId="3DBD66F5" w:rsidR="0012688B" w:rsidRDefault="00714EB1" w:rsidP="00D3077E">
      <w:pPr>
        <w:pStyle w:val="Nadpis2"/>
      </w:pPr>
      <w:bookmarkStart w:id="2" w:name="_Ref120173600"/>
      <w:r w:rsidRPr="00714EB1">
        <w:t xml:space="preserve">Před zakrytím prací a konstrukcí, kdy nebude možno dodatečně zjistit jejich rozsah, nebo kvalitu, je </w:t>
      </w:r>
      <w:r w:rsidR="001E7AF1">
        <w:t>Zhotovite</w:t>
      </w:r>
      <w:r w:rsidRPr="00714EB1">
        <w:t xml:space="preserve">l povinen </w:t>
      </w:r>
      <w:r>
        <w:t>nejméně 3 dny před zakrytím těchto prací </w:t>
      </w:r>
      <w:r w:rsidRPr="00714EB1">
        <w:t xml:space="preserve">prokazatelně vyzvat zástupce </w:t>
      </w:r>
      <w:r w:rsidR="001E7AF1">
        <w:t>Objednat</w:t>
      </w:r>
      <w:r w:rsidRPr="00714EB1">
        <w:t xml:space="preserve">ele k provedení kontroly. V opačném případě je </w:t>
      </w:r>
      <w:r w:rsidR="001E7AF1">
        <w:t>Zhotovite</w:t>
      </w:r>
      <w:r w:rsidRPr="00714EB1">
        <w:t>l povinen zakryté práce odkrýt na vlastní náklad.</w:t>
      </w:r>
      <w:r>
        <w:t xml:space="preserve"> Výzva může být učiněna i zápisem do stavebního deníku.</w:t>
      </w:r>
      <w:bookmarkEnd w:id="2"/>
      <w:r>
        <w:t xml:space="preserve"> </w:t>
      </w:r>
    </w:p>
    <w:p w14:paraId="5D699058" w14:textId="563D1D2C" w:rsidR="0012688B" w:rsidRPr="00DB622C" w:rsidRDefault="00262072" w:rsidP="00D3077E">
      <w:pPr>
        <w:pStyle w:val="Nadpis2"/>
      </w:pPr>
      <w:r w:rsidRPr="00DB622C">
        <w:t xml:space="preserve">Nedostaví-li se zástupce </w:t>
      </w:r>
      <w:r w:rsidR="001E7AF1">
        <w:t>Objednat</w:t>
      </w:r>
      <w:r w:rsidRPr="00DB622C">
        <w:t>ele v</w:t>
      </w:r>
      <w:r w:rsidR="00714EB1">
        <w:t> </w:t>
      </w:r>
      <w:r w:rsidRPr="00DB622C">
        <w:t>termínu</w:t>
      </w:r>
      <w:r w:rsidR="00714EB1">
        <w:t xml:space="preserve"> dle odst. </w:t>
      </w:r>
      <w:r w:rsidR="00994A52">
        <w:fldChar w:fldCharType="begin"/>
      </w:r>
      <w:r w:rsidR="00994A52">
        <w:instrText xml:space="preserve"> REF _Ref120173600 \r \h </w:instrText>
      </w:r>
      <w:r w:rsidR="00994A52">
        <w:fldChar w:fldCharType="separate"/>
      </w:r>
      <w:r w:rsidR="00994A52">
        <w:t>9.3</w:t>
      </w:r>
      <w:r w:rsidR="00994A52">
        <w:fldChar w:fldCharType="end"/>
      </w:r>
      <w:r w:rsidR="00714EB1">
        <w:t xml:space="preserve"> této </w:t>
      </w:r>
      <w:r w:rsidR="00E86D34">
        <w:t>S</w:t>
      </w:r>
      <w:r w:rsidR="00714EB1">
        <w:t>mlouvy k provedení kontroly</w:t>
      </w:r>
      <w:r w:rsidRPr="00DB622C">
        <w:t xml:space="preserve">, je </w:t>
      </w:r>
      <w:r w:rsidR="001E7AF1">
        <w:t>Zhotovite</w:t>
      </w:r>
      <w:r w:rsidRPr="00DB622C">
        <w:t xml:space="preserve">l oprávněn provést zakrytí prací bez účasti </w:t>
      </w:r>
      <w:r w:rsidR="001E7AF1">
        <w:t>Objednat</w:t>
      </w:r>
      <w:r w:rsidRPr="00DB622C">
        <w:t xml:space="preserve">ele. Pokud </w:t>
      </w:r>
      <w:r w:rsidR="001E7AF1">
        <w:t>Objednat</w:t>
      </w:r>
      <w:r w:rsidRPr="00DB622C">
        <w:t>el požaduje dodatečné odkrytí prací, je povinen uhradit vzniklé náklady, avšak pouze v případě, že práce jsou provedeny bez vad. V</w:t>
      </w:r>
      <w:r w:rsidR="00E86D34">
        <w:t> </w:t>
      </w:r>
      <w:r w:rsidRPr="00DB622C">
        <w:t xml:space="preserve">opačném případě nese náklady </w:t>
      </w:r>
      <w:r w:rsidR="00E86D34">
        <w:t xml:space="preserve">na odkrytí </w:t>
      </w:r>
      <w:r w:rsidR="001E7AF1">
        <w:t>Zhotovite</w:t>
      </w:r>
      <w:r w:rsidRPr="00DB622C">
        <w:t>l.</w:t>
      </w:r>
    </w:p>
    <w:p w14:paraId="4065EBD3" w14:textId="13EFF2A9" w:rsidR="0012688B" w:rsidRDefault="00262072" w:rsidP="00D3077E">
      <w:pPr>
        <w:pStyle w:val="Nadpis2"/>
      </w:pPr>
      <w:r w:rsidRPr="00DB622C">
        <w:t xml:space="preserve">Jestliže </w:t>
      </w:r>
      <w:r w:rsidR="001E7AF1">
        <w:t>Objednat</w:t>
      </w:r>
      <w:r w:rsidRPr="00DB622C">
        <w:t xml:space="preserve">el zjistí hrubé porušení technologických a technických předpisů, ČSN, při provádění prací, má právo zastavit práce </w:t>
      </w:r>
      <w:r w:rsidR="001E7AF1">
        <w:t>Zhotovite</w:t>
      </w:r>
      <w:r w:rsidRPr="00DB622C">
        <w:t>le do provedení nápravy.</w:t>
      </w:r>
      <w:r w:rsidR="00236D83">
        <w:t xml:space="preserve"> </w:t>
      </w:r>
    </w:p>
    <w:p w14:paraId="6F6AE1E8" w14:textId="77777777" w:rsidR="0012688B" w:rsidRDefault="0012688B" w:rsidP="00504A2D">
      <w:pPr>
        <w:pStyle w:val="Nadpis1"/>
      </w:pPr>
    </w:p>
    <w:p w14:paraId="606CF345" w14:textId="621FA27A" w:rsidR="001C1253" w:rsidRPr="00DB622C" w:rsidRDefault="00262072" w:rsidP="00D3077E">
      <w:pPr>
        <w:keepNext/>
        <w:jc w:val="center"/>
        <w:rPr>
          <w:rFonts w:ascii="Arial" w:hAnsi="Arial" w:cs="Arial"/>
          <w:b/>
        </w:rPr>
      </w:pPr>
      <w:r w:rsidRPr="00DB622C">
        <w:rPr>
          <w:rFonts w:ascii="Arial" w:hAnsi="Arial" w:cs="Arial"/>
          <w:b/>
        </w:rPr>
        <w:t xml:space="preserve">Předání </w:t>
      </w:r>
      <w:r w:rsidR="0099607A">
        <w:rPr>
          <w:rFonts w:ascii="Arial" w:hAnsi="Arial" w:cs="Arial"/>
          <w:b/>
        </w:rPr>
        <w:t>D</w:t>
      </w:r>
      <w:r w:rsidRPr="00DB622C">
        <w:rPr>
          <w:rFonts w:ascii="Arial" w:hAnsi="Arial" w:cs="Arial"/>
          <w:b/>
        </w:rPr>
        <w:t>íla</w:t>
      </w:r>
    </w:p>
    <w:p w14:paraId="4EBD8ED5" w14:textId="77777777" w:rsidR="0012688B" w:rsidRPr="00DB622C" w:rsidRDefault="00262072" w:rsidP="00D3077E">
      <w:pPr>
        <w:pStyle w:val="Nadpis2"/>
      </w:pPr>
      <w:r w:rsidRPr="00DB622C">
        <w:t xml:space="preserve">Splněním Díla se rozumí řádné </w:t>
      </w:r>
      <w:r w:rsidR="00596BC3">
        <w:t>dokončení</w:t>
      </w:r>
      <w:r w:rsidRPr="00DB622C">
        <w:t xml:space="preserve"> Díla bez vad a nedodělků podle platných právních předpisů, technických norem a v souladu s touto Smlouvou.</w:t>
      </w:r>
    </w:p>
    <w:p w14:paraId="591D6961" w14:textId="2618DE8F" w:rsidR="0012688B" w:rsidRDefault="001E7AF1" w:rsidP="00D3077E">
      <w:pPr>
        <w:pStyle w:val="Nadpis2"/>
      </w:pPr>
      <w:r>
        <w:lastRenderedPageBreak/>
        <w:t>Objednat</w:t>
      </w:r>
      <w:r w:rsidR="001C1253" w:rsidRPr="00323CD0">
        <w:t xml:space="preserve">el se zavazuje, že řádně dokončené </w:t>
      </w:r>
      <w:r w:rsidR="00714EB1">
        <w:t>D</w:t>
      </w:r>
      <w:r w:rsidR="00714EB1" w:rsidRPr="00323CD0">
        <w:t xml:space="preserve">ílo </w:t>
      </w:r>
      <w:r w:rsidR="00B032E7">
        <w:t xml:space="preserve">bez vad a nedodělků </w:t>
      </w:r>
      <w:r w:rsidR="001C1253" w:rsidRPr="00323CD0">
        <w:t>převezme</w:t>
      </w:r>
      <w:r w:rsidR="00596BC3">
        <w:t>.</w:t>
      </w:r>
      <w:r w:rsidR="00714EB1">
        <w:t xml:space="preserve"> </w:t>
      </w:r>
      <w:r w:rsidR="00596BC3">
        <w:t>Nedokončené Dílo</w:t>
      </w:r>
      <w:r w:rsidR="00E86D34">
        <w:t xml:space="preserve"> nebo </w:t>
      </w:r>
      <w:r w:rsidR="00596BC3">
        <w:t xml:space="preserve">Dílo s vadami a nedodělky není </w:t>
      </w:r>
      <w:r>
        <w:t>Objednat</w:t>
      </w:r>
      <w:r w:rsidR="00596BC3">
        <w:t>el povinen převzít.</w:t>
      </w:r>
    </w:p>
    <w:p w14:paraId="58608C92" w14:textId="6DF1AF80" w:rsidR="0012688B" w:rsidRDefault="00596BC3" w:rsidP="00D3077E">
      <w:pPr>
        <w:pStyle w:val="Nadpis2"/>
      </w:pPr>
      <w:r>
        <w:t xml:space="preserve">Povinnost </w:t>
      </w:r>
      <w:r w:rsidR="001E7AF1">
        <w:t>Zhotovite</w:t>
      </w:r>
      <w:r>
        <w:t xml:space="preserve">le provést řádně Dílo je splněna dnem, kdy je Dílo včetně příslušných dokladů předáno </w:t>
      </w:r>
      <w:r w:rsidR="001E7AF1">
        <w:t>Objednat</w:t>
      </w:r>
      <w:r>
        <w:t xml:space="preserve">eli. </w:t>
      </w:r>
      <w:r w:rsidR="0099607A">
        <w:t>K předání D</w:t>
      </w:r>
      <w:r>
        <w:t xml:space="preserve">íla bude realizováno předávací řízení. Řádné splnění povinnosti </w:t>
      </w:r>
      <w:r w:rsidR="001E7AF1">
        <w:t>Zhotovite</w:t>
      </w:r>
      <w:r>
        <w:t xml:space="preserve">le provést Dílo bude osvědčeno </w:t>
      </w:r>
      <w:r w:rsidR="00714EB1">
        <w:t>P</w:t>
      </w:r>
      <w:r>
        <w:t xml:space="preserve">rotokolem o předání a převzetí </w:t>
      </w:r>
      <w:r w:rsidR="00E86D34">
        <w:t>d</w:t>
      </w:r>
      <w:r>
        <w:t xml:space="preserve">íla podepsaným oběma </w:t>
      </w:r>
      <w:r w:rsidR="001E7AF1">
        <w:t>S</w:t>
      </w:r>
      <w:r>
        <w:t xml:space="preserve">mluvními stranami. </w:t>
      </w:r>
      <w:r w:rsidR="001E7AF1">
        <w:t>Zhotovite</w:t>
      </w:r>
      <w:r w:rsidR="00B854B9" w:rsidRPr="00323CD0">
        <w:t xml:space="preserve">l vyzve pracovníka </w:t>
      </w:r>
      <w:r w:rsidR="001E7AF1">
        <w:t>Objednat</w:t>
      </w:r>
      <w:r w:rsidR="00B854B9" w:rsidRPr="00323CD0">
        <w:t>ele, pověřeného jednáním ve věcech smluvních, k převzetí díla písemně 3</w:t>
      </w:r>
      <w:r w:rsidR="00B854B9">
        <w:t xml:space="preserve"> </w:t>
      </w:r>
      <w:r w:rsidR="00B854B9" w:rsidRPr="00323CD0">
        <w:t>dny před</w:t>
      </w:r>
      <w:r w:rsidR="00B854B9">
        <w:t xml:space="preserve"> plánovaným dnem předá</w:t>
      </w:r>
      <w:r>
        <w:t>vacího řízení</w:t>
      </w:r>
      <w:r w:rsidR="00B854B9" w:rsidRPr="00323CD0">
        <w:t>.</w:t>
      </w:r>
    </w:p>
    <w:p w14:paraId="0AFDB12E" w14:textId="5E17C2FE" w:rsidR="0012688B" w:rsidRDefault="001E7AF1" w:rsidP="00D3077E">
      <w:pPr>
        <w:pStyle w:val="Nadpis2"/>
      </w:pPr>
      <w:r>
        <w:t>Zhotovite</w:t>
      </w:r>
      <w:r w:rsidR="00596BC3">
        <w:t xml:space="preserve">l je povinen </w:t>
      </w:r>
      <w:r w:rsidR="00714EB1">
        <w:t>k pře</w:t>
      </w:r>
      <w:r w:rsidR="00934AB9">
        <w:t>dávacímu</w:t>
      </w:r>
      <w:r w:rsidR="00714EB1">
        <w:t xml:space="preserve"> řízení připravit a </w:t>
      </w:r>
      <w:r>
        <w:t>Objednat</w:t>
      </w:r>
      <w:r w:rsidR="00596BC3">
        <w:t>eli spolu s </w:t>
      </w:r>
      <w:r w:rsidR="00714EB1">
        <w:t>D</w:t>
      </w:r>
      <w:r w:rsidR="00596BC3">
        <w:t>ílem předat:</w:t>
      </w:r>
    </w:p>
    <w:p w14:paraId="39860A6F" w14:textId="7AFBCC11" w:rsidR="001C1253" w:rsidRPr="00556E56" w:rsidRDefault="001C1253" w:rsidP="001C1253">
      <w:pPr>
        <w:numPr>
          <w:ilvl w:val="0"/>
          <w:numId w:val="2"/>
        </w:numPr>
        <w:jc w:val="both"/>
        <w:rPr>
          <w:rFonts w:ascii="Arial" w:hAnsi="Arial" w:cs="Arial"/>
        </w:rPr>
      </w:pPr>
      <w:r w:rsidRPr="00556E56">
        <w:rPr>
          <w:rFonts w:ascii="Arial" w:hAnsi="Arial" w:cs="Arial"/>
        </w:rPr>
        <w:t>doklad</w:t>
      </w:r>
      <w:r w:rsidR="00596BC3" w:rsidRPr="00556E56">
        <w:rPr>
          <w:rFonts w:ascii="Arial" w:hAnsi="Arial" w:cs="Arial"/>
        </w:rPr>
        <w:t>y</w:t>
      </w:r>
      <w:r w:rsidRPr="00556E56">
        <w:rPr>
          <w:rFonts w:ascii="Arial" w:hAnsi="Arial" w:cs="Arial"/>
        </w:rPr>
        <w:t xml:space="preserve"> ke kolaudačnímu řízení a </w:t>
      </w:r>
      <w:r w:rsidR="00596BC3" w:rsidRPr="00556E56">
        <w:rPr>
          <w:rFonts w:ascii="Arial" w:hAnsi="Arial" w:cs="Arial"/>
        </w:rPr>
        <w:t xml:space="preserve">doklady </w:t>
      </w:r>
      <w:r w:rsidRPr="00556E56">
        <w:rPr>
          <w:rFonts w:ascii="Arial" w:hAnsi="Arial" w:cs="Arial"/>
        </w:rPr>
        <w:t>o předepsaných zkouškách a revizích</w:t>
      </w:r>
      <w:r w:rsidR="00596BC3" w:rsidRPr="00556E56">
        <w:rPr>
          <w:rFonts w:ascii="Arial" w:hAnsi="Arial" w:cs="Arial"/>
        </w:rPr>
        <w:t xml:space="preserve">; </w:t>
      </w:r>
    </w:p>
    <w:p w14:paraId="664B14DF" w14:textId="28D0A8C1" w:rsidR="001C1253" w:rsidRPr="00556E56" w:rsidRDefault="001C1253" w:rsidP="001C1253">
      <w:pPr>
        <w:numPr>
          <w:ilvl w:val="0"/>
          <w:numId w:val="2"/>
        </w:numPr>
        <w:jc w:val="both"/>
        <w:rPr>
          <w:rFonts w:ascii="Arial" w:hAnsi="Arial" w:cs="Arial"/>
        </w:rPr>
      </w:pPr>
      <w:r w:rsidRPr="00556E56">
        <w:rPr>
          <w:rFonts w:ascii="Arial" w:hAnsi="Arial" w:cs="Arial"/>
        </w:rPr>
        <w:t>prohlášení o shodě, certifikáty k použitým materiálům a výrobkům</w:t>
      </w:r>
      <w:r w:rsidR="00596BC3" w:rsidRPr="00556E56">
        <w:rPr>
          <w:rFonts w:ascii="Arial" w:hAnsi="Arial" w:cs="Arial"/>
        </w:rPr>
        <w:t>;</w:t>
      </w:r>
    </w:p>
    <w:p w14:paraId="696C92F7" w14:textId="1AB76F7D" w:rsidR="001C1253" w:rsidRPr="00556E56" w:rsidRDefault="001C1253" w:rsidP="001C1253">
      <w:pPr>
        <w:numPr>
          <w:ilvl w:val="0"/>
          <w:numId w:val="2"/>
        </w:numPr>
        <w:jc w:val="both"/>
        <w:rPr>
          <w:rFonts w:ascii="Arial" w:hAnsi="Arial" w:cs="Arial"/>
        </w:rPr>
      </w:pPr>
      <w:r w:rsidRPr="00556E56">
        <w:rPr>
          <w:rFonts w:ascii="Arial" w:hAnsi="Arial" w:cs="Arial"/>
        </w:rPr>
        <w:t xml:space="preserve">doklady o </w:t>
      </w:r>
      <w:r w:rsidR="00596BC3" w:rsidRPr="00556E56">
        <w:rPr>
          <w:rFonts w:ascii="Arial" w:hAnsi="Arial" w:cs="Arial"/>
        </w:rPr>
        <w:t xml:space="preserve">provedení likvidace </w:t>
      </w:r>
      <w:r w:rsidRPr="00556E56">
        <w:rPr>
          <w:rFonts w:ascii="Arial" w:hAnsi="Arial" w:cs="Arial"/>
        </w:rPr>
        <w:t>odpadů v souladu se závaznými právními předpisy</w:t>
      </w:r>
      <w:r w:rsidR="00596BC3" w:rsidRPr="00556E56">
        <w:rPr>
          <w:rFonts w:ascii="Arial" w:hAnsi="Arial" w:cs="Arial"/>
        </w:rPr>
        <w:t xml:space="preserve">;  </w:t>
      </w:r>
    </w:p>
    <w:p w14:paraId="054EF369" w14:textId="0A3CDE83" w:rsidR="001C1253" w:rsidRPr="00556E56" w:rsidRDefault="001C1253" w:rsidP="001C1253">
      <w:pPr>
        <w:numPr>
          <w:ilvl w:val="0"/>
          <w:numId w:val="2"/>
        </w:numPr>
        <w:jc w:val="both"/>
        <w:rPr>
          <w:rFonts w:ascii="Arial" w:hAnsi="Arial" w:cs="Arial"/>
        </w:rPr>
      </w:pPr>
      <w:r w:rsidRPr="00556E56">
        <w:rPr>
          <w:rFonts w:ascii="Arial" w:hAnsi="Arial" w:cs="Arial"/>
        </w:rPr>
        <w:t>zápisy o prověření prací a konstrukcí zakrytých v průběhu prací a o smontovaném zařízení</w:t>
      </w:r>
      <w:r w:rsidR="004B1F7B" w:rsidRPr="00556E56">
        <w:rPr>
          <w:rFonts w:ascii="Arial" w:hAnsi="Arial" w:cs="Arial"/>
        </w:rPr>
        <w:t>;</w:t>
      </w:r>
    </w:p>
    <w:p w14:paraId="40DCC947" w14:textId="5ECF0A7D" w:rsidR="001C1253" w:rsidRPr="00556E56" w:rsidRDefault="001C1253" w:rsidP="001C1253">
      <w:pPr>
        <w:numPr>
          <w:ilvl w:val="0"/>
          <w:numId w:val="2"/>
        </w:numPr>
        <w:jc w:val="both"/>
        <w:rPr>
          <w:rFonts w:ascii="Arial" w:hAnsi="Arial" w:cs="Arial"/>
        </w:rPr>
      </w:pPr>
      <w:r w:rsidRPr="00556E56">
        <w:rPr>
          <w:rFonts w:ascii="Arial" w:hAnsi="Arial" w:cs="Arial"/>
        </w:rPr>
        <w:t xml:space="preserve">stavební deník, zaměření skutečného provedení stavby, </w:t>
      </w:r>
      <w:r w:rsidR="00E86D34" w:rsidRPr="00556E56">
        <w:rPr>
          <w:rFonts w:ascii="Arial" w:hAnsi="Arial" w:cs="Arial"/>
        </w:rPr>
        <w:t xml:space="preserve">dokumentaci </w:t>
      </w:r>
      <w:r w:rsidRPr="00556E56">
        <w:rPr>
          <w:rFonts w:ascii="Arial" w:hAnsi="Arial" w:cs="Arial"/>
        </w:rPr>
        <w:t>skutečného provedení stavby a doklady o odstranění všech vad a nedodělků</w:t>
      </w:r>
      <w:r w:rsidR="004B1F7B" w:rsidRPr="00556E56">
        <w:rPr>
          <w:rFonts w:ascii="Arial" w:hAnsi="Arial" w:cs="Arial"/>
        </w:rPr>
        <w:t>;</w:t>
      </w:r>
    </w:p>
    <w:p w14:paraId="7122833B" w14:textId="1F6E78B8" w:rsidR="001C1253" w:rsidRPr="00556E56" w:rsidRDefault="001C1253" w:rsidP="001C1253">
      <w:pPr>
        <w:numPr>
          <w:ilvl w:val="0"/>
          <w:numId w:val="2"/>
        </w:numPr>
        <w:jc w:val="both"/>
        <w:rPr>
          <w:rFonts w:ascii="Arial" w:hAnsi="Arial" w:cs="Arial"/>
        </w:rPr>
      </w:pPr>
      <w:r w:rsidRPr="00556E56">
        <w:rPr>
          <w:rFonts w:ascii="Arial" w:hAnsi="Arial" w:cs="Arial"/>
        </w:rPr>
        <w:t>fotodokumentace celého průběhu realizace díla, resp. jednotlivých staveb (stav před, průběh, dokončení), v digitální formátu - JPG, min rozlišení delší strany 5000px, ze které bude patrný postup výstavby a provádění všech důležitých nebo pro jednotlivé stavby rozhodujících prací (fotografie chronologicky řazené (číslovaných) vč. vhodného názvu</w:t>
      </w:r>
      <w:r w:rsidR="004B1F7B" w:rsidRPr="00556E56">
        <w:rPr>
          <w:rFonts w:ascii="Arial" w:hAnsi="Arial" w:cs="Arial"/>
        </w:rPr>
        <w:t>);</w:t>
      </w:r>
    </w:p>
    <w:p w14:paraId="5411517D" w14:textId="38778CCE" w:rsidR="001C1253" w:rsidRPr="00556E56" w:rsidRDefault="004B1F7B" w:rsidP="001C1253">
      <w:pPr>
        <w:numPr>
          <w:ilvl w:val="0"/>
          <w:numId w:val="2"/>
        </w:numPr>
        <w:jc w:val="both"/>
        <w:rPr>
          <w:rFonts w:ascii="Arial" w:hAnsi="Arial" w:cs="Arial"/>
        </w:rPr>
      </w:pPr>
      <w:r w:rsidRPr="00556E56">
        <w:rPr>
          <w:rFonts w:ascii="Arial" w:hAnsi="Arial" w:cs="Arial"/>
        </w:rPr>
        <w:t xml:space="preserve">vypracované </w:t>
      </w:r>
      <w:r w:rsidR="001C1253" w:rsidRPr="00556E56">
        <w:rPr>
          <w:rFonts w:ascii="Arial" w:hAnsi="Arial" w:cs="Arial"/>
        </w:rPr>
        <w:t xml:space="preserve">provozních </w:t>
      </w:r>
      <w:r w:rsidRPr="00556E56">
        <w:rPr>
          <w:rFonts w:ascii="Arial" w:hAnsi="Arial" w:cs="Arial"/>
        </w:rPr>
        <w:t>řády</w:t>
      </w:r>
      <w:r w:rsidR="001C1253" w:rsidRPr="00556E56">
        <w:rPr>
          <w:rFonts w:ascii="Arial" w:hAnsi="Arial" w:cs="Arial"/>
        </w:rPr>
        <w:t xml:space="preserve">, jak často a jakým způsobem dílo kontrolovat – popř. schválení příslušných vyjádření (resp. souhlasná stanoviska ke kolaudaci) všech případně dotčených orgánů státní správy, správců </w:t>
      </w:r>
      <w:proofErr w:type="spellStart"/>
      <w:r w:rsidR="001C1253" w:rsidRPr="00556E56">
        <w:rPr>
          <w:rFonts w:ascii="Arial" w:hAnsi="Arial" w:cs="Arial"/>
        </w:rPr>
        <w:t>inž</w:t>
      </w:r>
      <w:proofErr w:type="spellEnd"/>
      <w:r w:rsidR="001C1253" w:rsidRPr="00556E56">
        <w:rPr>
          <w:rFonts w:ascii="Arial" w:hAnsi="Arial" w:cs="Arial"/>
        </w:rPr>
        <w:t xml:space="preserve">. sítí, činností nebo pracemi dotčených vlastníků nemovitostí vč. sousedních atp.). </w:t>
      </w:r>
      <w:r w:rsidR="001E7AF1" w:rsidRPr="00556E56">
        <w:rPr>
          <w:rFonts w:ascii="Arial" w:hAnsi="Arial" w:cs="Arial"/>
        </w:rPr>
        <w:t>Objednat</w:t>
      </w:r>
      <w:r w:rsidR="001C1253" w:rsidRPr="00556E56">
        <w:rPr>
          <w:rFonts w:ascii="Arial" w:hAnsi="Arial" w:cs="Arial"/>
        </w:rPr>
        <w:t xml:space="preserve">el si vyhrazuje právo stanovit nebo doplnit rozsah dotčených osob a předmět jejich vyjádření. </w:t>
      </w:r>
    </w:p>
    <w:p w14:paraId="526B726C" w14:textId="418C0F41" w:rsidR="00E849FB" w:rsidRDefault="00E849FB" w:rsidP="00E849FB">
      <w:pPr>
        <w:pStyle w:val="Nadpis2"/>
      </w:pPr>
      <w:r w:rsidRPr="00E849FB">
        <w:t>Doklady musí být předloženy v originálu a 2 kopiích, opatřeny identifikačními údaji a soupisem těchto dokladů.</w:t>
      </w:r>
    </w:p>
    <w:p w14:paraId="282494A4" w14:textId="655D96B4" w:rsidR="0012688B" w:rsidRDefault="001E7AF1" w:rsidP="00D3077E">
      <w:pPr>
        <w:pStyle w:val="Nadpis2"/>
      </w:pPr>
      <w:r>
        <w:t>Zhotovite</w:t>
      </w:r>
      <w:r w:rsidR="001C1253" w:rsidRPr="00323CD0">
        <w:t xml:space="preserve">l nese nebezpečí škody na </w:t>
      </w:r>
      <w:r w:rsidR="00E86D34">
        <w:t>D</w:t>
      </w:r>
      <w:r w:rsidR="00E86D34" w:rsidRPr="00323CD0">
        <w:t xml:space="preserve">íle </w:t>
      </w:r>
      <w:r w:rsidR="001C1253" w:rsidRPr="00323CD0">
        <w:t xml:space="preserve">až do doby podepsání </w:t>
      </w:r>
      <w:r w:rsidR="00714EB1">
        <w:t>Protokolu</w:t>
      </w:r>
      <w:r w:rsidR="00714EB1" w:rsidRPr="00323CD0">
        <w:t xml:space="preserve"> </w:t>
      </w:r>
      <w:r w:rsidR="001C1253" w:rsidRPr="00323CD0">
        <w:t xml:space="preserve">o předání </w:t>
      </w:r>
      <w:r w:rsidR="00714EB1" w:rsidRPr="00323CD0">
        <w:t>a</w:t>
      </w:r>
      <w:r w:rsidR="00714EB1">
        <w:t> </w:t>
      </w:r>
      <w:r w:rsidR="001C1253" w:rsidRPr="00323CD0">
        <w:t>převzetí</w:t>
      </w:r>
      <w:r w:rsidR="00934AB9">
        <w:t xml:space="preserve"> díla</w:t>
      </w:r>
      <w:r w:rsidR="001C1253" w:rsidRPr="00323CD0">
        <w:t xml:space="preserve"> </w:t>
      </w:r>
      <w:r>
        <w:t>Objednat</w:t>
      </w:r>
      <w:r w:rsidR="001C1253" w:rsidRPr="00323CD0">
        <w:t>elem</w:t>
      </w:r>
      <w:r w:rsidR="001C1253">
        <w:t>.</w:t>
      </w:r>
    </w:p>
    <w:p w14:paraId="1E671A0B" w14:textId="39D84A14" w:rsidR="0012688B" w:rsidRDefault="00714EB1" w:rsidP="00D3077E">
      <w:pPr>
        <w:pStyle w:val="Nadpis2"/>
      </w:pPr>
      <w:r>
        <w:t xml:space="preserve">Nedojde-li k předání a převzetí Díla z důvodů na straně </w:t>
      </w:r>
      <w:r w:rsidR="001E7AF1">
        <w:t>Zhotovite</w:t>
      </w:r>
      <w:r>
        <w:t xml:space="preserve">le a přejímací řízení bude nutné </w:t>
      </w:r>
      <w:r w:rsidR="00E86D34">
        <w:t xml:space="preserve">z tohoto důvodu </w:t>
      </w:r>
      <w:r>
        <w:t xml:space="preserve">opakovat, nese náklady na opakování přejímacího řízení </w:t>
      </w:r>
      <w:r w:rsidR="001E7AF1">
        <w:t>Zhotovite</w:t>
      </w:r>
      <w:r>
        <w:t>l.</w:t>
      </w:r>
    </w:p>
    <w:p w14:paraId="745A4AFF" w14:textId="2CACC551" w:rsidR="0012688B" w:rsidRPr="00DB622C" w:rsidRDefault="0012688B" w:rsidP="00504A2D">
      <w:pPr>
        <w:pStyle w:val="Nadpis1"/>
      </w:pPr>
    </w:p>
    <w:p w14:paraId="46FC0B80" w14:textId="77777777" w:rsidR="0012688B" w:rsidRPr="00DB622C" w:rsidRDefault="00262072" w:rsidP="00D3077E">
      <w:pPr>
        <w:keepNext/>
        <w:spacing w:after="120"/>
        <w:jc w:val="center"/>
        <w:rPr>
          <w:rFonts w:ascii="Arial" w:hAnsi="Arial" w:cs="Arial"/>
          <w:b/>
        </w:rPr>
      </w:pPr>
      <w:r w:rsidRPr="00DB622C">
        <w:rPr>
          <w:rFonts w:ascii="Arial" w:hAnsi="Arial" w:cs="Arial"/>
          <w:b/>
        </w:rPr>
        <w:t>Vyklizení staveniště</w:t>
      </w:r>
    </w:p>
    <w:p w14:paraId="1E18555E" w14:textId="5B9B9EDB" w:rsidR="00504A2D" w:rsidRPr="00D3077E" w:rsidRDefault="001E7AF1" w:rsidP="00D3077E">
      <w:pPr>
        <w:pStyle w:val="Nadpis2"/>
      </w:pPr>
      <w:r>
        <w:t>Zhotovite</w:t>
      </w:r>
      <w:r w:rsidR="00262072" w:rsidRPr="00DB622C">
        <w:t xml:space="preserve">l vyklidí staveniště nejpozději do </w:t>
      </w:r>
      <w:r w:rsidR="00E5584A">
        <w:t>5</w:t>
      </w:r>
      <w:r w:rsidR="00262072" w:rsidRPr="00DB622C">
        <w:t xml:space="preserve"> dnů po předání </w:t>
      </w:r>
      <w:r w:rsidR="00714EB1">
        <w:t>D</w:t>
      </w:r>
      <w:r w:rsidR="00262072" w:rsidRPr="00DB622C">
        <w:t>íla a odstranění všech vad a nedodělků.</w:t>
      </w:r>
    </w:p>
    <w:p w14:paraId="5CED5599" w14:textId="761EDB1C" w:rsidR="0012688B" w:rsidRDefault="0012688B" w:rsidP="00504A2D">
      <w:pPr>
        <w:pStyle w:val="Nadpis1"/>
      </w:pPr>
    </w:p>
    <w:p w14:paraId="17F9A7C0" w14:textId="77777777" w:rsidR="0012688B" w:rsidRPr="00DB622C" w:rsidRDefault="00262072" w:rsidP="00D3077E">
      <w:pPr>
        <w:keepNext/>
        <w:spacing w:after="120"/>
        <w:jc w:val="center"/>
        <w:rPr>
          <w:rFonts w:ascii="Arial" w:hAnsi="Arial" w:cs="Arial"/>
          <w:b/>
        </w:rPr>
      </w:pPr>
      <w:r w:rsidRPr="00DB622C">
        <w:rPr>
          <w:rFonts w:ascii="Arial" w:hAnsi="Arial" w:cs="Arial"/>
          <w:b/>
        </w:rPr>
        <w:t>Vlastnické právo</w:t>
      </w:r>
    </w:p>
    <w:p w14:paraId="5FA52A12" w14:textId="3CABC61E" w:rsidR="0012688B" w:rsidRDefault="001C1253" w:rsidP="00D3077E">
      <w:pPr>
        <w:pStyle w:val="Nadpis2"/>
      </w:pPr>
      <w:r w:rsidRPr="001729C4">
        <w:t xml:space="preserve">Vlastníkem zhotovovaného </w:t>
      </w:r>
      <w:r w:rsidR="00604C20">
        <w:t>D</w:t>
      </w:r>
      <w:r w:rsidR="00604C20" w:rsidRPr="001729C4">
        <w:t xml:space="preserve">íla </w:t>
      </w:r>
      <w:r w:rsidRPr="001729C4">
        <w:t>je</w:t>
      </w:r>
      <w:r>
        <w:t xml:space="preserve"> od počátku </w:t>
      </w:r>
      <w:r w:rsidR="001E7AF1">
        <w:t>Objednat</w:t>
      </w:r>
      <w:r>
        <w:t>el.</w:t>
      </w:r>
    </w:p>
    <w:p w14:paraId="1CF713E3" w14:textId="77777777" w:rsidR="0012688B" w:rsidRPr="00DB622C" w:rsidRDefault="0012688B" w:rsidP="00504A2D">
      <w:pPr>
        <w:pStyle w:val="Nadpis1"/>
      </w:pPr>
    </w:p>
    <w:p w14:paraId="40FBD6D5" w14:textId="77777777" w:rsidR="0012688B" w:rsidRPr="00DB622C" w:rsidRDefault="00262072" w:rsidP="00D3077E">
      <w:pPr>
        <w:keepNext/>
        <w:spacing w:after="120"/>
        <w:jc w:val="center"/>
        <w:rPr>
          <w:rFonts w:ascii="Arial" w:hAnsi="Arial" w:cs="Arial"/>
          <w:b/>
        </w:rPr>
      </w:pPr>
      <w:r w:rsidRPr="00DB622C">
        <w:rPr>
          <w:rFonts w:ascii="Arial" w:hAnsi="Arial" w:cs="Arial"/>
          <w:b/>
        </w:rPr>
        <w:t>Smluvní pokuty</w:t>
      </w:r>
    </w:p>
    <w:p w14:paraId="3AD73DF5" w14:textId="4CB69094" w:rsidR="0012688B" w:rsidRPr="00DB622C" w:rsidRDefault="00B854B9" w:rsidP="00D3077E">
      <w:pPr>
        <w:pStyle w:val="Nadpis2"/>
      </w:pPr>
      <w:r w:rsidRPr="00323CD0">
        <w:t xml:space="preserve">V případě prodlení </w:t>
      </w:r>
      <w:r w:rsidR="001E7AF1">
        <w:t>Zhotovite</w:t>
      </w:r>
      <w:r w:rsidRPr="00323CD0">
        <w:t>le s</w:t>
      </w:r>
      <w:r>
        <w:t> </w:t>
      </w:r>
      <w:r w:rsidR="00E849FB">
        <w:t xml:space="preserve">provedením </w:t>
      </w:r>
      <w:r w:rsidR="00604C20">
        <w:t>D</w:t>
      </w:r>
      <w:r>
        <w:t>íla</w:t>
      </w:r>
      <w:r w:rsidRPr="00323CD0">
        <w:t xml:space="preserve"> v termínu dle </w:t>
      </w:r>
      <w:r>
        <w:t xml:space="preserve">odst. </w:t>
      </w:r>
      <w:r w:rsidR="00E86D34">
        <w:t>2</w:t>
      </w:r>
      <w:r>
        <w:t xml:space="preserve">.1 této </w:t>
      </w:r>
      <w:r w:rsidR="00604C20">
        <w:t>S</w:t>
      </w:r>
      <w:r>
        <w:t xml:space="preserve">mlouvy je </w:t>
      </w:r>
      <w:r w:rsidR="001E7AF1">
        <w:t>Zhotovite</w:t>
      </w:r>
      <w:r>
        <w:t xml:space="preserve">l povinen uhradit </w:t>
      </w:r>
      <w:r w:rsidR="001E7AF1">
        <w:t>Objednat</w:t>
      </w:r>
      <w:r>
        <w:t xml:space="preserve">eli smluvní pokutu ve výši </w:t>
      </w:r>
      <w:r w:rsidR="003458D9">
        <w:t>1.000</w:t>
      </w:r>
      <w:r w:rsidRPr="00323CD0">
        <w:t>,</w:t>
      </w:r>
      <w:r w:rsidR="003458D9">
        <w:t xml:space="preserve"> </w:t>
      </w:r>
      <w:r w:rsidRPr="00323CD0">
        <w:t>- Kč za každý</w:t>
      </w:r>
      <w:r>
        <w:t xml:space="preserve"> započatý</w:t>
      </w:r>
      <w:r w:rsidRPr="00323CD0">
        <w:t xml:space="preserve"> den prodlení.</w:t>
      </w:r>
    </w:p>
    <w:p w14:paraId="6E70BC2A" w14:textId="4E8890B5" w:rsidR="0012688B" w:rsidRPr="00DB622C" w:rsidRDefault="00262072" w:rsidP="00D3077E">
      <w:pPr>
        <w:pStyle w:val="Nadpis2"/>
      </w:pPr>
      <w:r w:rsidRPr="00DB622C">
        <w:t xml:space="preserve">V případě prodlení </w:t>
      </w:r>
      <w:r w:rsidR="001E7AF1">
        <w:t>Zhotovite</w:t>
      </w:r>
      <w:r w:rsidRPr="00DB622C">
        <w:t xml:space="preserve">le se zahájením stavby do </w:t>
      </w:r>
      <w:r w:rsidR="003458D9">
        <w:t>5</w:t>
      </w:r>
      <w:r w:rsidR="00934AB9">
        <w:t xml:space="preserve"> dnů od termínu zahájení realizace Díla </w:t>
      </w:r>
      <w:r w:rsidR="00E86D34">
        <w:t>dle odst. 2.1 této Smlouvy</w:t>
      </w:r>
      <w:r w:rsidRPr="00DB622C">
        <w:t xml:space="preserve">, </w:t>
      </w:r>
      <w:r w:rsidR="00604C20">
        <w:t xml:space="preserve">je </w:t>
      </w:r>
      <w:r w:rsidR="001E7AF1">
        <w:t>Zhotovite</w:t>
      </w:r>
      <w:r w:rsidR="00604C20">
        <w:t xml:space="preserve">l povinen uhradit </w:t>
      </w:r>
      <w:r w:rsidR="001E7AF1">
        <w:t>Objednat</w:t>
      </w:r>
      <w:r w:rsidR="00604C20">
        <w:t xml:space="preserve">eli smluvní pokutu ve výši </w:t>
      </w:r>
      <w:r w:rsidR="003458D9">
        <w:t>500</w:t>
      </w:r>
      <w:r w:rsidR="00604C20" w:rsidRPr="00323CD0">
        <w:t>,- Kč za každý</w:t>
      </w:r>
      <w:r w:rsidR="00604C20">
        <w:t xml:space="preserve"> započatý</w:t>
      </w:r>
      <w:r w:rsidR="00604C20" w:rsidRPr="00323CD0">
        <w:t xml:space="preserve"> den prodlení.</w:t>
      </w:r>
    </w:p>
    <w:p w14:paraId="75EF8121" w14:textId="5529F6D8" w:rsidR="00B854B9" w:rsidRPr="00323CD0" w:rsidRDefault="00B854B9" w:rsidP="00D3077E">
      <w:pPr>
        <w:pStyle w:val="Nadpis2"/>
      </w:pPr>
      <w:r w:rsidRPr="00323CD0">
        <w:t xml:space="preserve">V případě prodlení </w:t>
      </w:r>
      <w:r w:rsidR="001E7AF1">
        <w:t>Zhotovite</w:t>
      </w:r>
      <w:r w:rsidRPr="00323CD0">
        <w:t xml:space="preserve">le s </w:t>
      </w:r>
      <w:r>
        <w:t>vyklizením staveniště</w:t>
      </w:r>
      <w:r w:rsidRPr="00323CD0">
        <w:t xml:space="preserve"> v termínu dle </w:t>
      </w:r>
      <w:r>
        <w:t xml:space="preserve">odst. </w:t>
      </w:r>
      <w:r w:rsidR="00604C20">
        <w:t>11</w:t>
      </w:r>
      <w:r>
        <w:t xml:space="preserve">.1 této </w:t>
      </w:r>
      <w:r w:rsidR="00604C20">
        <w:t>S</w:t>
      </w:r>
      <w:r>
        <w:t xml:space="preserve">mlouvy je </w:t>
      </w:r>
      <w:r w:rsidR="001E7AF1">
        <w:t>Zhotovite</w:t>
      </w:r>
      <w:r>
        <w:t xml:space="preserve">l povinen uhradit </w:t>
      </w:r>
      <w:r w:rsidR="001E7AF1">
        <w:t>Objednat</w:t>
      </w:r>
      <w:r>
        <w:t xml:space="preserve">eli smluvní pokutu ve výši </w:t>
      </w:r>
      <w:r w:rsidR="003458D9">
        <w:t>1.000</w:t>
      </w:r>
      <w:r w:rsidRPr="00323CD0">
        <w:t>,</w:t>
      </w:r>
      <w:r w:rsidR="003458D9">
        <w:t xml:space="preserve"> </w:t>
      </w:r>
      <w:r w:rsidRPr="00323CD0">
        <w:t>- Kč za každý den prodlení.</w:t>
      </w:r>
    </w:p>
    <w:p w14:paraId="47E54E3E" w14:textId="2E53A758" w:rsidR="0012688B" w:rsidRPr="00DB622C" w:rsidRDefault="001C1253" w:rsidP="00D3077E">
      <w:pPr>
        <w:pStyle w:val="Nadpis2"/>
      </w:pPr>
      <w:r w:rsidRPr="00323CD0">
        <w:t xml:space="preserve">V případě prodlení </w:t>
      </w:r>
      <w:r w:rsidR="001E7AF1">
        <w:t>Zhotovite</w:t>
      </w:r>
      <w:r w:rsidRPr="00323CD0">
        <w:t xml:space="preserve">le </w:t>
      </w:r>
      <w:r w:rsidR="00E86D34">
        <w:t xml:space="preserve">s odstraněním </w:t>
      </w:r>
      <w:r w:rsidR="00E86D34" w:rsidRPr="00323CD0">
        <w:t xml:space="preserve">vad a nedodělků zjištěných při </w:t>
      </w:r>
      <w:r w:rsidR="00E86D34">
        <w:t>přejímacím řízení</w:t>
      </w:r>
      <w:r w:rsidR="00E86D34" w:rsidRPr="00323CD0">
        <w:t xml:space="preserve"> nebo v průběhu záruční doby </w:t>
      </w:r>
      <w:r w:rsidR="00604C20">
        <w:t xml:space="preserve">je </w:t>
      </w:r>
      <w:r w:rsidR="001E7AF1">
        <w:t>Zhotovite</w:t>
      </w:r>
      <w:r w:rsidR="00604C20">
        <w:t xml:space="preserve">l povinen uhradit </w:t>
      </w:r>
      <w:r w:rsidR="001E7AF1">
        <w:t>Objednat</w:t>
      </w:r>
      <w:r w:rsidR="00604C20">
        <w:t xml:space="preserve">eli smluvní pokutu ve výši </w:t>
      </w:r>
      <w:r w:rsidR="003458D9">
        <w:t>1.000</w:t>
      </w:r>
      <w:r w:rsidR="00604C20" w:rsidRPr="00323CD0">
        <w:t>,</w:t>
      </w:r>
      <w:r w:rsidR="003458D9">
        <w:t xml:space="preserve"> </w:t>
      </w:r>
      <w:r w:rsidR="00604C20" w:rsidRPr="00323CD0">
        <w:t>- Kč za každý</w:t>
      </w:r>
      <w:r w:rsidR="00604C20">
        <w:t xml:space="preserve"> započatý</w:t>
      </w:r>
      <w:r w:rsidR="00604C20" w:rsidRPr="00323CD0">
        <w:t xml:space="preserve"> den prodlení.</w:t>
      </w:r>
    </w:p>
    <w:p w14:paraId="42F7848E" w14:textId="6338F872" w:rsidR="0012688B" w:rsidRDefault="00604C20" w:rsidP="00D3077E">
      <w:pPr>
        <w:pStyle w:val="Nadpis2"/>
      </w:pPr>
      <w:r>
        <w:t xml:space="preserve">V </w:t>
      </w:r>
      <w:r w:rsidR="00262072" w:rsidRPr="00DB622C">
        <w:t xml:space="preserve">případě porušení povinnosti </w:t>
      </w:r>
      <w:r w:rsidR="001E7AF1">
        <w:t>Zhotovite</w:t>
      </w:r>
      <w:r w:rsidR="00262072" w:rsidRPr="00DB622C">
        <w:t>le vést řádným způsobem stave</w:t>
      </w:r>
      <w:r w:rsidR="007430C6">
        <w:t>b</w:t>
      </w:r>
      <w:r w:rsidR="00262072" w:rsidRPr="00DB622C">
        <w:t xml:space="preserve">ní deník dle čl. </w:t>
      </w:r>
      <w:r>
        <w:t>VIII</w:t>
      </w:r>
      <w:r w:rsidR="00934AB9">
        <w:t>.</w:t>
      </w:r>
      <w:r w:rsidR="00262072" w:rsidRPr="00DB622C">
        <w:t xml:space="preserve"> této </w:t>
      </w:r>
      <w:r>
        <w:t>S</w:t>
      </w:r>
      <w:r w:rsidR="00262072" w:rsidRPr="00DB622C">
        <w:t xml:space="preserve">mlouvy je </w:t>
      </w:r>
      <w:r w:rsidR="001E7AF1">
        <w:t>Zhotovite</w:t>
      </w:r>
      <w:r w:rsidR="00262072" w:rsidRPr="00DB622C">
        <w:t xml:space="preserve">l povinen uhradit </w:t>
      </w:r>
      <w:r w:rsidR="001E7AF1">
        <w:t>Objednat</w:t>
      </w:r>
      <w:r w:rsidR="00262072" w:rsidRPr="00DB622C">
        <w:t xml:space="preserve">eli smluvní pokutou ve výši </w:t>
      </w:r>
      <w:r w:rsidR="003458D9">
        <w:t>2.000</w:t>
      </w:r>
      <w:r w:rsidR="00262072" w:rsidRPr="00DB622C">
        <w:t>,</w:t>
      </w:r>
      <w:r w:rsidR="003458D9">
        <w:t xml:space="preserve"> </w:t>
      </w:r>
      <w:r w:rsidR="00262072" w:rsidRPr="00DB622C">
        <w:t>- Kč za každý zjištěný případ porušení.</w:t>
      </w:r>
      <w:r w:rsidR="00143555">
        <w:t xml:space="preserve"> </w:t>
      </w:r>
    </w:p>
    <w:p w14:paraId="2CA501DF" w14:textId="6A4E4B14" w:rsidR="0012688B" w:rsidRDefault="00604C20" w:rsidP="00D3077E">
      <w:pPr>
        <w:pStyle w:val="Nadpis2"/>
      </w:pPr>
      <w:r>
        <w:t xml:space="preserve">V případě porušení povinnosti mít sjednáno pojištění dle odst. </w:t>
      </w:r>
      <w:r w:rsidR="00E849FB">
        <w:fldChar w:fldCharType="begin"/>
      </w:r>
      <w:r w:rsidR="00E849FB">
        <w:instrText xml:space="preserve"> REF _Ref120173425 \r \h </w:instrText>
      </w:r>
      <w:r w:rsidR="00E849FB">
        <w:fldChar w:fldCharType="separate"/>
      </w:r>
      <w:r w:rsidR="00E849FB">
        <w:t>7.6</w:t>
      </w:r>
      <w:r w:rsidR="00E849FB">
        <w:fldChar w:fldCharType="end"/>
      </w:r>
      <w:r>
        <w:t xml:space="preserve"> této Smlouvy je </w:t>
      </w:r>
      <w:r w:rsidR="001E7AF1">
        <w:t>Zhotovite</w:t>
      </w:r>
      <w:r>
        <w:t xml:space="preserve">l </w:t>
      </w:r>
      <w:r w:rsidRPr="00F53BDE">
        <w:t xml:space="preserve">povinen uhradit </w:t>
      </w:r>
      <w:r w:rsidR="001E7AF1">
        <w:t>Objednat</w:t>
      </w:r>
      <w:r w:rsidRPr="00F53BDE">
        <w:t xml:space="preserve">eli smluvní pokutu ve výši </w:t>
      </w:r>
      <w:r w:rsidR="003458D9">
        <w:t>1.000</w:t>
      </w:r>
      <w:r w:rsidRPr="00F53BDE">
        <w:t>,</w:t>
      </w:r>
      <w:r w:rsidR="003458D9">
        <w:t xml:space="preserve"> </w:t>
      </w:r>
      <w:r w:rsidRPr="00F53BDE">
        <w:t xml:space="preserve">- Kč za každý </w:t>
      </w:r>
      <w:r>
        <w:t xml:space="preserve">započatý den, ve kterém nebude </w:t>
      </w:r>
      <w:r w:rsidR="00E86D34">
        <w:t xml:space="preserve">mít </w:t>
      </w:r>
      <w:r w:rsidR="001E7AF1">
        <w:t>Zhotovite</w:t>
      </w:r>
      <w:r w:rsidR="00E86D34">
        <w:t>l sjednáno platné</w:t>
      </w:r>
      <w:r>
        <w:t xml:space="preserve"> pojištění.</w:t>
      </w:r>
    </w:p>
    <w:p w14:paraId="162D09CF" w14:textId="7D14AA41" w:rsidR="0012688B" w:rsidRDefault="001C1253" w:rsidP="00D3077E">
      <w:pPr>
        <w:pStyle w:val="Nadpis2"/>
      </w:pPr>
      <w:r w:rsidRPr="00323CD0">
        <w:t xml:space="preserve">Smluvní pokutou není dotčeno právo </w:t>
      </w:r>
      <w:r w:rsidR="001E7AF1">
        <w:t>Objednat</w:t>
      </w:r>
      <w:r w:rsidRPr="00323CD0">
        <w:t xml:space="preserve">ele na náhradu škody, kterou </w:t>
      </w:r>
      <w:r w:rsidR="001E7AF1">
        <w:t>Zhotovite</w:t>
      </w:r>
      <w:r w:rsidRPr="00323CD0">
        <w:t xml:space="preserve">l způsobil </w:t>
      </w:r>
      <w:r w:rsidR="001E7AF1">
        <w:t>Objednat</w:t>
      </w:r>
      <w:r w:rsidRPr="00323CD0">
        <w:t xml:space="preserve">eli nesplněním svých povinností, ke kterým se </w:t>
      </w:r>
      <w:r w:rsidR="001E7AF1">
        <w:t>Zhotovite</w:t>
      </w:r>
      <w:r w:rsidRPr="00323CD0">
        <w:t xml:space="preserve">l zavázal </w:t>
      </w:r>
      <w:r w:rsidR="00E86D34" w:rsidRPr="00323CD0">
        <w:t>v</w:t>
      </w:r>
      <w:r w:rsidR="00E86D34">
        <w:t> </w:t>
      </w:r>
      <w:r w:rsidRPr="00323CD0">
        <w:t xml:space="preserve">této </w:t>
      </w:r>
      <w:r w:rsidR="00E86D34">
        <w:t>S</w:t>
      </w:r>
      <w:r w:rsidR="00E86D34" w:rsidRPr="00323CD0">
        <w:t>mlouvě</w:t>
      </w:r>
      <w:r w:rsidRPr="00323CD0">
        <w:t>.</w:t>
      </w:r>
    </w:p>
    <w:p w14:paraId="58DE1474" w14:textId="1C030B96" w:rsidR="0012688B" w:rsidRDefault="008772DD" w:rsidP="00D3077E">
      <w:pPr>
        <w:pStyle w:val="Nadpis2"/>
      </w:pPr>
      <w:r>
        <w:t xml:space="preserve">V případě prodlení </w:t>
      </w:r>
      <w:r w:rsidR="001E7AF1">
        <w:t>Objednat</w:t>
      </w:r>
      <w:r>
        <w:t xml:space="preserve">ele </w:t>
      </w:r>
      <w:r w:rsidR="00E86D34">
        <w:t xml:space="preserve">s úhradou </w:t>
      </w:r>
      <w:r>
        <w:t>ceny díla či její části dle čl. IV</w:t>
      </w:r>
      <w:r w:rsidR="00934AB9">
        <w:t>.</w:t>
      </w:r>
      <w:r>
        <w:t xml:space="preserve"> této Smlouvy je </w:t>
      </w:r>
      <w:r w:rsidR="001E7AF1">
        <w:t>Objednat</w:t>
      </w:r>
      <w:r>
        <w:t xml:space="preserve">el povinen uhradit </w:t>
      </w:r>
      <w:r w:rsidR="001E7AF1">
        <w:t>Zhotovite</w:t>
      </w:r>
      <w:r>
        <w:t>li smluvní pokutu ve výši 0,05</w:t>
      </w:r>
      <w:r w:rsidR="00934AB9">
        <w:t xml:space="preserve"> </w:t>
      </w:r>
      <w:r>
        <w:t xml:space="preserve">% dlužné částky za každý započatý den prodlení. </w:t>
      </w:r>
    </w:p>
    <w:p w14:paraId="1CE8959F" w14:textId="5229E52A" w:rsidR="0012688B" w:rsidRPr="00DB622C" w:rsidRDefault="008772DD" w:rsidP="00D3077E">
      <w:pPr>
        <w:pStyle w:val="Nadpis2"/>
      </w:pPr>
      <w:r>
        <w:t xml:space="preserve">Smluvní pokuty jsou splatné do 30 dnů ode dne doručení faktury druhé smluvní straně. </w:t>
      </w:r>
    </w:p>
    <w:p w14:paraId="07228D19" w14:textId="77777777" w:rsidR="0012688B" w:rsidRDefault="0012688B" w:rsidP="00504A2D">
      <w:pPr>
        <w:pStyle w:val="Nadpis1"/>
      </w:pPr>
    </w:p>
    <w:p w14:paraId="322A08A3" w14:textId="77777777" w:rsidR="0012688B" w:rsidRPr="00DB622C" w:rsidRDefault="00262072" w:rsidP="00D3077E">
      <w:pPr>
        <w:keepNext/>
        <w:jc w:val="center"/>
        <w:rPr>
          <w:rFonts w:ascii="Arial" w:hAnsi="Arial" w:cs="Arial"/>
          <w:b/>
        </w:rPr>
      </w:pPr>
      <w:r w:rsidRPr="00DB622C">
        <w:rPr>
          <w:rFonts w:ascii="Arial" w:hAnsi="Arial" w:cs="Arial"/>
          <w:b/>
        </w:rPr>
        <w:t>Vyšší moc</w:t>
      </w:r>
    </w:p>
    <w:p w14:paraId="119A2491" w14:textId="6C7C7585" w:rsidR="0012688B" w:rsidRDefault="001C1253" w:rsidP="00D3077E">
      <w:pPr>
        <w:pStyle w:val="Nadpis2"/>
      </w:pPr>
      <w:r w:rsidRPr="00323CD0">
        <w:t xml:space="preserve">S výjimkou závazku </w:t>
      </w:r>
      <w:r w:rsidR="001E7AF1">
        <w:t>Objednat</w:t>
      </w:r>
      <w:r w:rsidRPr="00323CD0">
        <w:t xml:space="preserve">ele provést úhradu plateb v rámci této </w:t>
      </w:r>
      <w:r w:rsidR="00E86D34">
        <w:t>S</w:t>
      </w:r>
      <w:r w:rsidR="00E86D34" w:rsidRPr="00323CD0">
        <w:t>mlouvy</w:t>
      </w:r>
      <w:r w:rsidRPr="00323CD0">
        <w:t xml:space="preserve">, jakékoliv zpoždění nebo nedostatky v činnosti </w:t>
      </w:r>
      <w:r w:rsidR="001E7AF1">
        <w:t>Zhotovite</w:t>
      </w:r>
      <w:r w:rsidRPr="00323CD0">
        <w:t xml:space="preserve">le nebo </w:t>
      </w:r>
      <w:r w:rsidR="001E7AF1">
        <w:t>Objednat</w:t>
      </w:r>
      <w:r w:rsidRPr="00323CD0">
        <w:t xml:space="preserve">ele nejsou neplněním závazku a nedávají důvod k jakýmkoliv požadavkům na náhradu škody, pokud je rozsah těchto zpoždění nebo nedostatků vyvolán příčinami, které </w:t>
      </w:r>
      <w:r w:rsidR="001E7AF1">
        <w:t>Zhotovite</w:t>
      </w:r>
      <w:r w:rsidRPr="00323CD0">
        <w:t xml:space="preserve">l nebo </w:t>
      </w:r>
      <w:r w:rsidR="001E7AF1">
        <w:t>Objednat</w:t>
      </w:r>
      <w:r w:rsidRPr="00323CD0">
        <w:t xml:space="preserve">el nemohou ovlivnit, zahrnujícími, ale neomezujícími se pouze na akce veřejného nepřítele, vyvlastnění nebo zabavení věcí, vyhovění jakémukoliv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úsilí </w:t>
      </w:r>
      <w:r w:rsidRPr="00323CD0">
        <w:lastRenderedPageBreak/>
        <w:t xml:space="preserve">nemohou </w:t>
      </w:r>
      <w:r w:rsidR="001E7AF1">
        <w:t>S</w:t>
      </w:r>
      <w:r w:rsidRPr="00323CD0">
        <w:t>mluvní strany zabránit.</w:t>
      </w:r>
      <w:r w:rsidR="00075CEB" w:rsidRPr="00075CEB">
        <w:t xml:space="preserve"> Za vyšší moc není považována pandemie COVID 19 a opatření s ní související.</w:t>
      </w:r>
    </w:p>
    <w:p w14:paraId="61798FDD" w14:textId="07630B01" w:rsidR="0012688B" w:rsidRDefault="001C1253" w:rsidP="00D3077E">
      <w:pPr>
        <w:pStyle w:val="Nadpis2"/>
      </w:pPr>
      <w:r w:rsidRPr="00323CD0">
        <w:t xml:space="preserve">Zpoždění způsobená vyšší mocí prodlužují termín plnění závazků podle této </w:t>
      </w:r>
      <w:r w:rsidR="00E86D34">
        <w:t>S</w:t>
      </w:r>
      <w:r w:rsidR="00E86D34" w:rsidRPr="00323CD0">
        <w:t xml:space="preserve">mlouvy </w:t>
      </w:r>
      <w:r w:rsidRPr="00323CD0">
        <w:t xml:space="preserve">pro každou ze </w:t>
      </w:r>
      <w:r w:rsidR="001E7AF1">
        <w:t>S</w:t>
      </w:r>
      <w:r w:rsidR="002D29C6">
        <w:t>mluvních</w:t>
      </w:r>
      <w:r w:rsidR="002D29C6" w:rsidRPr="00323CD0">
        <w:t xml:space="preserve"> </w:t>
      </w:r>
      <w:r w:rsidRPr="00323CD0">
        <w:t>stran.</w:t>
      </w:r>
    </w:p>
    <w:p w14:paraId="0F90EC2D" w14:textId="77777777" w:rsidR="0012688B" w:rsidRDefault="0012688B" w:rsidP="00504A2D">
      <w:pPr>
        <w:pStyle w:val="Nadpis1"/>
      </w:pPr>
    </w:p>
    <w:p w14:paraId="45C13A7C" w14:textId="77777777" w:rsidR="00FB755C" w:rsidRPr="001F4C28" w:rsidRDefault="00FB755C" w:rsidP="00D3077E">
      <w:pPr>
        <w:keepNext/>
        <w:spacing w:after="120"/>
        <w:jc w:val="center"/>
        <w:rPr>
          <w:rFonts w:ascii="Arial" w:hAnsi="Arial" w:cs="Arial"/>
          <w:b/>
        </w:rPr>
      </w:pPr>
      <w:r w:rsidRPr="001F4C28">
        <w:rPr>
          <w:rFonts w:ascii="Arial" w:hAnsi="Arial" w:cs="Arial"/>
          <w:b/>
        </w:rPr>
        <w:t>Odstoupení od smlouvy</w:t>
      </w:r>
    </w:p>
    <w:p w14:paraId="20ED9378" w14:textId="1AB7E175" w:rsidR="0012688B" w:rsidRDefault="00FB755C" w:rsidP="00D3077E">
      <w:pPr>
        <w:pStyle w:val="Nadpis2"/>
      </w:pPr>
      <w:r w:rsidRPr="00323CD0">
        <w:t xml:space="preserve">V případě více jak desetidenního prodlení </w:t>
      </w:r>
      <w:r w:rsidR="001E7AF1">
        <w:t>Zhotovite</w:t>
      </w:r>
      <w:r w:rsidRPr="00323CD0">
        <w:t xml:space="preserve">le se splněním konečného termínu provádění </w:t>
      </w:r>
      <w:r w:rsidR="008772DD">
        <w:t>D</w:t>
      </w:r>
      <w:r w:rsidRPr="00323CD0">
        <w:t xml:space="preserve">íla, nebo pokud bude z jiných skutečností zjevné, že </w:t>
      </w:r>
      <w:r w:rsidR="001E7AF1">
        <w:t>Zhotovite</w:t>
      </w:r>
      <w:r w:rsidRPr="00323CD0">
        <w:t>l z</w:t>
      </w:r>
      <w:r w:rsidR="00E86D34">
        <w:t> </w:t>
      </w:r>
      <w:r w:rsidRPr="00323CD0">
        <w:t xml:space="preserve">důvodů na své straně </w:t>
      </w:r>
      <w:r w:rsidR="008772DD">
        <w:t>D</w:t>
      </w:r>
      <w:r w:rsidRPr="00323CD0">
        <w:t xml:space="preserve">ílo nedokončí ve sjednaném termínu, může </w:t>
      </w:r>
      <w:r w:rsidR="001E7AF1">
        <w:t>Objednat</w:t>
      </w:r>
      <w:r w:rsidRPr="00323CD0">
        <w:t xml:space="preserve">el od této </w:t>
      </w:r>
      <w:r w:rsidR="008772DD">
        <w:t>S</w:t>
      </w:r>
      <w:r w:rsidRPr="00323CD0">
        <w:t>mlouvy odstoupit.</w:t>
      </w:r>
    </w:p>
    <w:p w14:paraId="553F3610" w14:textId="6E9B0592" w:rsidR="0012688B" w:rsidRDefault="001E7AF1" w:rsidP="00D3077E">
      <w:pPr>
        <w:pStyle w:val="Nadpis2"/>
      </w:pPr>
      <w:r>
        <w:t>Objednat</w:t>
      </w:r>
      <w:r w:rsidR="00FB755C" w:rsidRPr="00323CD0">
        <w:t xml:space="preserve">el je oprávněn od této </w:t>
      </w:r>
      <w:r w:rsidR="008772DD">
        <w:t>S</w:t>
      </w:r>
      <w:r w:rsidR="00FB755C" w:rsidRPr="00323CD0">
        <w:t xml:space="preserve">mlouvy odstoupit také tehdy, pokud </w:t>
      </w:r>
      <w:r>
        <w:t>Zhotovite</w:t>
      </w:r>
      <w:r w:rsidR="00FB755C" w:rsidRPr="00323CD0">
        <w:t xml:space="preserve">l provádí dílo v rozporu s touto </w:t>
      </w:r>
      <w:r w:rsidR="00E86D34">
        <w:t>S</w:t>
      </w:r>
      <w:r w:rsidR="00FB755C" w:rsidRPr="00323CD0">
        <w:t>mlouvou a nezjedná nápravu ani do 10 dnů poté, co k</w:t>
      </w:r>
      <w:r w:rsidR="00E86D34">
        <w:t> </w:t>
      </w:r>
      <w:r w:rsidR="00FB755C" w:rsidRPr="00323CD0">
        <w:t xml:space="preserve">tomu byl </w:t>
      </w:r>
      <w:r>
        <w:t>Objednat</w:t>
      </w:r>
      <w:r w:rsidR="00FB755C" w:rsidRPr="00323CD0">
        <w:t>elem vyzván.</w:t>
      </w:r>
    </w:p>
    <w:p w14:paraId="7509EAFC" w14:textId="4410E13F" w:rsidR="0012688B" w:rsidRPr="00DB622C" w:rsidRDefault="001E7AF1" w:rsidP="00D3077E">
      <w:pPr>
        <w:pStyle w:val="Nadpis2"/>
      </w:pPr>
      <w:r>
        <w:t>Objednat</w:t>
      </w:r>
      <w:r w:rsidR="008772DD" w:rsidRPr="00323CD0">
        <w:t xml:space="preserve">el je oprávněn od této </w:t>
      </w:r>
      <w:r w:rsidR="008772DD">
        <w:t>S</w:t>
      </w:r>
      <w:r w:rsidR="008772DD" w:rsidRPr="00323CD0">
        <w:t xml:space="preserve">mlouvy odstoupit také tehdy, pokud </w:t>
      </w:r>
      <w:r>
        <w:t>Zhotovite</w:t>
      </w:r>
      <w:r w:rsidR="008772DD" w:rsidRPr="00323CD0">
        <w:t xml:space="preserve">l </w:t>
      </w:r>
      <w:r w:rsidR="008772DD">
        <w:t xml:space="preserve">nemá uzavřeno pojištění dle odst. </w:t>
      </w:r>
      <w:r w:rsidR="00E849FB">
        <w:fldChar w:fldCharType="begin"/>
      </w:r>
      <w:r w:rsidR="00E849FB">
        <w:instrText xml:space="preserve"> REF _Ref120173425 \r \h </w:instrText>
      </w:r>
      <w:r w:rsidR="00E849FB">
        <w:fldChar w:fldCharType="separate"/>
      </w:r>
      <w:r w:rsidR="00E849FB">
        <w:t>7.6</w:t>
      </w:r>
      <w:r w:rsidR="00E849FB">
        <w:fldChar w:fldCharType="end"/>
      </w:r>
      <w:r w:rsidR="008772DD">
        <w:t xml:space="preserve"> této Smlouvy</w:t>
      </w:r>
      <w:r w:rsidR="008772DD" w:rsidRPr="00323CD0">
        <w:t xml:space="preserve"> nezjedná nápravu ani do 10 dnů poté, co k tomu byl </w:t>
      </w:r>
      <w:r>
        <w:t>Objednat</w:t>
      </w:r>
      <w:r w:rsidR="008772DD" w:rsidRPr="00323CD0">
        <w:t>elem vyzván.</w:t>
      </w:r>
    </w:p>
    <w:p w14:paraId="52C68088" w14:textId="77777777" w:rsidR="0012688B" w:rsidRDefault="0012688B" w:rsidP="00504A2D">
      <w:pPr>
        <w:pStyle w:val="Nadpis1"/>
      </w:pPr>
    </w:p>
    <w:p w14:paraId="71C634B7" w14:textId="77777777" w:rsidR="001C1253" w:rsidRPr="00DB622C" w:rsidRDefault="00262072" w:rsidP="00D3077E">
      <w:pPr>
        <w:keepNext/>
        <w:jc w:val="center"/>
        <w:rPr>
          <w:rFonts w:ascii="Arial" w:hAnsi="Arial" w:cs="Arial"/>
          <w:b/>
        </w:rPr>
      </w:pPr>
      <w:r w:rsidRPr="00DB622C">
        <w:rPr>
          <w:rFonts w:ascii="Arial" w:hAnsi="Arial" w:cs="Arial"/>
          <w:b/>
        </w:rPr>
        <w:t>Zvláštní ujednání</w:t>
      </w:r>
    </w:p>
    <w:p w14:paraId="5BE151F5" w14:textId="0F88532D" w:rsidR="0012688B" w:rsidRDefault="001E7AF1" w:rsidP="00D3077E">
      <w:pPr>
        <w:pStyle w:val="Nadpis2"/>
      </w:pPr>
      <w:r>
        <w:t>Zhotovite</w:t>
      </w:r>
      <w:r w:rsidR="00262072" w:rsidRPr="00DB622C">
        <w:t>l prohlašuje, že akce bude řízena autorizovanou osobou dle zákona 360/1992 Sb.</w:t>
      </w:r>
      <w:r w:rsidR="000B0EE5">
        <w:t xml:space="preserve">, </w:t>
      </w:r>
      <w:r w:rsidR="00262072" w:rsidRPr="00DB622C">
        <w:t>o výkonu povolání autorizovaných architektů a o výkonu povolání autorizovaných inženýrů a techniků činných ve výstavbě</w:t>
      </w:r>
      <w:r w:rsidR="00934AB9">
        <w:t>, ve znění pozdějších předpisů.</w:t>
      </w:r>
    </w:p>
    <w:p w14:paraId="6E11F90C" w14:textId="180ACB8F" w:rsidR="0012688B" w:rsidRDefault="001E7AF1" w:rsidP="00D3077E">
      <w:pPr>
        <w:pStyle w:val="Nadpis2"/>
      </w:pPr>
      <w:r>
        <w:t>Zhotovite</w:t>
      </w:r>
      <w:r w:rsidR="001C1253" w:rsidRPr="00323CD0">
        <w:t xml:space="preserve">l prohlašuje, že mu bylo uděleno oprávnění k provádění činností, které jsou předmětem této </w:t>
      </w:r>
      <w:r w:rsidR="000B0EE5">
        <w:t>S</w:t>
      </w:r>
      <w:r w:rsidR="000B0EE5" w:rsidRPr="00323CD0">
        <w:t>mlouvy</w:t>
      </w:r>
      <w:r w:rsidR="001C1253" w:rsidRPr="00323CD0">
        <w:t xml:space="preserve">. </w:t>
      </w:r>
    </w:p>
    <w:p w14:paraId="428C216B" w14:textId="1E517B21" w:rsidR="0012688B" w:rsidRDefault="001E7AF1" w:rsidP="00D3077E">
      <w:pPr>
        <w:pStyle w:val="Nadpis2"/>
      </w:pPr>
      <w:r>
        <w:t>Zhotovite</w:t>
      </w:r>
      <w:r w:rsidR="001C1253" w:rsidRPr="00323CD0">
        <w:t xml:space="preserve">l neprodleně oznámí </w:t>
      </w:r>
      <w:r>
        <w:t>Objednat</w:t>
      </w:r>
      <w:r w:rsidR="001C1253" w:rsidRPr="00323CD0">
        <w:t>eli jakoukoli změnu, týkající se autorizovaných osob nebo živno</w:t>
      </w:r>
      <w:r w:rsidR="001C1253">
        <w:t xml:space="preserve">stenského oprávnění </w:t>
      </w:r>
      <w:r>
        <w:t>Zhotovite</w:t>
      </w:r>
      <w:r w:rsidR="001C1253">
        <w:t xml:space="preserve">le, jsou-li tyto třeba k provedení </w:t>
      </w:r>
      <w:r w:rsidR="000B0EE5">
        <w:t>Díla</w:t>
      </w:r>
      <w:r w:rsidR="001C1253">
        <w:t>.</w:t>
      </w:r>
      <w:r w:rsidR="001C1253" w:rsidRPr="00323CD0">
        <w:t xml:space="preserve"> </w:t>
      </w:r>
    </w:p>
    <w:p w14:paraId="54B0660C" w14:textId="13EAB256" w:rsidR="000A7FF7" w:rsidRPr="00DB622C" w:rsidRDefault="000A7FF7" w:rsidP="000A7FF7">
      <w:pPr>
        <w:pStyle w:val="Nadpis2"/>
      </w:pPr>
      <w:r>
        <w:t>Zhotovite</w:t>
      </w:r>
      <w:r w:rsidRPr="00323CD0">
        <w:t xml:space="preserve">l prohlašuje, že je seznámen se skutečností, že </w:t>
      </w:r>
      <w:r w:rsidRPr="000A7FF7">
        <w:t>Základní škola Roudnice nad Labem, Karla Jeřábka 941</w:t>
      </w:r>
      <w:r w:rsidR="007430C6">
        <w:t>, okres Litoměřice</w:t>
      </w:r>
      <w:r>
        <w:t xml:space="preserve"> jako veřejná instituce</w:t>
      </w:r>
      <w:r w:rsidRPr="00323CD0">
        <w:t xml:space="preserve"> je povin</w:t>
      </w:r>
      <w:r>
        <w:t>na</w:t>
      </w:r>
      <w:r w:rsidRPr="00323CD0">
        <w:t xml:space="preserve"> poskytovat informace vztahující se k je</w:t>
      </w:r>
      <w:r>
        <w:t>jí</w:t>
      </w:r>
      <w:r w:rsidRPr="00323CD0">
        <w:t xml:space="preserve"> působnosti podle zákona č. 106/1999 Sb., o svobodném přístupu k informacím, ve znění pozdějších předpisů. </w:t>
      </w:r>
    </w:p>
    <w:p w14:paraId="36ED6ADE" w14:textId="2511E13D" w:rsidR="000A7FF7" w:rsidRDefault="000A7FF7" w:rsidP="000A7FF7">
      <w:pPr>
        <w:pStyle w:val="Nadpis2"/>
      </w:pPr>
      <w:r>
        <w:t>Objednatel prohlašuje</w:t>
      </w:r>
      <w:r w:rsidRPr="00323CD0">
        <w:t xml:space="preserve">, že </w:t>
      </w:r>
      <w:r w:rsidRPr="000A7FF7">
        <w:t>Základní škola Roudnice nad Labem, Karla Jeřábka 941</w:t>
      </w:r>
      <w:r>
        <w:t xml:space="preserve">, </w:t>
      </w:r>
      <w:r w:rsidR="007430C6">
        <w:t xml:space="preserve">okres Litoměřice, </w:t>
      </w:r>
      <w:r w:rsidRPr="00323CD0">
        <w:t xml:space="preserve">pokud postupuje </w:t>
      </w:r>
      <w:r>
        <w:t xml:space="preserve">dle </w:t>
      </w:r>
      <w:r w:rsidRPr="00323CD0">
        <w:t>zákona č. 106/1999 Sb., o svobodném přístupu k informacím, v</w:t>
      </w:r>
      <w:r>
        <w:t> platném znění</w:t>
      </w:r>
      <w:r w:rsidRPr="00323CD0">
        <w:t xml:space="preserve">, </w:t>
      </w:r>
      <w:r>
        <w:t xml:space="preserve">je povinna </w:t>
      </w:r>
      <w:r w:rsidRPr="00323CD0">
        <w:t xml:space="preserve">poskytovat veškeré informace o této </w:t>
      </w:r>
      <w:r>
        <w:t>S</w:t>
      </w:r>
      <w:r w:rsidRPr="00323CD0">
        <w:t xml:space="preserve">mlouvě a o jiných skutečnostech týkajících se tohoto závazkového právního vztahu, i když nejsou v této </w:t>
      </w:r>
      <w:r>
        <w:t>S</w:t>
      </w:r>
      <w:r w:rsidRPr="00323CD0">
        <w:t>mlouvě výslovně uvedeny.</w:t>
      </w:r>
      <w:r>
        <w:t xml:space="preserve"> </w:t>
      </w:r>
    </w:p>
    <w:p w14:paraId="273F437A" w14:textId="12B15369" w:rsidR="0012688B" w:rsidRPr="00A833A0" w:rsidRDefault="00143555" w:rsidP="00D3077E">
      <w:pPr>
        <w:pStyle w:val="Nadpis2"/>
        <w:rPr>
          <w:i/>
        </w:rPr>
      </w:pPr>
      <w:r w:rsidRPr="00FC59FB">
        <w:t>Dodavatel bere na vědomí, že v souladu se zákonem č. 340/2015 Sb., o</w:t>
      </w:r>
      <w:r w:rsidR="008772DD" w:rsidRPr="00FC59FB">
        <w:t xml:space="preserve"> registru smluv v platném znění</w:t>
      </w:r>
      <w:r w:rsidRPr="00FC59FB">
        <w:t xml:space="preserve"> je </w:t>
      </w:r>
      <w:r w:rsidR="001E7AF1">
        <w:t>Objednat</w:t>
      </w:r>
      <w:r w:rsidRPr="00FC59FB">
        <w:t>el povinen zveřejňovat veškeré smlouvy, jestliže výše hodnoty jejího předmětu je vyšší než 50.000,</w:t>
      </w:r>
      <w:r w:rsidR="004819EC">
        <w:t xml:space="preserve"> </w:t>
      </w:r>
      <w:r w:rsidRPr="00FC59FB">
        <w:t>- Kč bez DPH, rovněž v registru smluv zřízeného dle tohoto zákona.</w:t>
      </w:r>
      <w:r w:rsidRPr="00FC59FB" w:rsidDel="00143555">
        <w:t xml:space="preserve"> </w:t>
      </w:r>
    </w:p>
    <w:p w14:paraId="440A7390" w14:textId="5D3A5EEE" w:rsidR="001725D8" w:rsidRDefault="001725D8" w:rsidP="003458D9">
      <w:pPr>
        <w:pStyle w:val="Nadpis2"/>
      </w:pPr>
      <w:r w:rsidRPr="001725D8">
        <w:t>Dodavatel bere na vědomí, ž</w:t>
      </w:r>
      <w:r>
        <w:t xml:space="preserve">e v souladu s ustanovením § 219 </w:t>
      </w:r>
      <w:r w:rsidRPr="001725D8">
        <w:t xml:space="preserve">odst. 1 zákona </w:t>
      </w:r>
      <w:r>
        <w:t xml:space="preserve">č. 134/2016 Sb., o zadávání veřejných zakázek, v platném znění, </w:t>
      </w:r>
      <w:r w:rsidRPr="001725D8">
        <w:t>bude smlouva, včetně všech jejích změn a dodatků uveřejněna na profilu zadavatele.</w:t>
      </w:r>
      <w:r w:rsidR="00C34323">
        <w:t xml:space="preserve"> Na profilu zadavatele </w:t>
      </w:r>
      <w:r w:rsidR="00C34323">
        <w:lastRenderedPageBreak/>
        <w:t>bude v souladu s ustanovením § 219 odst. 3 uvedeného zákona zveřejněna rovněž výše</w:t>
      </w:r>
      <w:r w:rsidR="00C34323" w:rsidRPr="00C34323">
        <w:t xml:space="preserve"> skutečně </w:t>
      </w:r>
      <w:r w:rsidR="00C34323">
        <w:t>uhrazené ceny za plnění smlouvy</w:t>
      </w:r>
      <w:r w:rsidR="00C34323" w:rsidRPr="00C34323">
        <w:t xml:space="preserve">. </w:t>
      </w:r>
    </w:p>
    <w:p w14:paraId="4623D9AD" w14:textId="77777777" w:rsidR="00A833A0" w:rsidRPr="00FC59FB" w:rsidRDefault="00A833A0" w:rsidP="00755F63">
      <w:pPr>
        <w:pStyle w:val="Text"/>
      </w:pPr>
    </w:p>
    <w:p w14:paraId="16828C37" w14:textId="77777777" w:rsidR="0012688B" w:rsidRDefault="0012688B" w:rsidP="00504A2D">
      <w:pPr>
        <w:pStyle w:val="Nadpis1"/>
      </w:pPr>
    </w:p>
    <w:p w14:paraId="12611064" w14:textId="77777777" w:rsidR="001C1253" w:rsidRPr="00DB622C" w:rsidRDefault="00262072" w:rsidP="00D3077E">
      <w:pPr>
        <w:keepNext/>
        <w:spacing w:after="120"/>
        <w:jc w:val="center"/>
        <w:rPr>
          <w:rFonts w:ascii="Arial" w:hAnsi="Arial" w:cs="Arial"/>
          <w:b/>
        </w:rPr>
      </w:pPr>
      <w:r w:rsidRPr="00DB622C">
        <w:rPr>
          <w:rFonts w:ascii="Arial" w:hAnsi="Arial" w:cs="Arial"/>
          <w:b/>
        </w:rPr>
        <w:t>Závěrečná ustanovení</w:t>
      </w:r>
    </w:p>
    <w:p w14:paraId="3AC99C7A" w14:textId="77777777" w:rsidR="008F20CD" w:rsidRPr="00D11DE3" w:rsidRDefault="008F20CD" w:rsidP="008F20CD">
      <w:pPr>
        <w:rPr>
          <w:rFonts w:ascii="Arial" w:hAnsi="Arial" w:cs="Arial"/>
        </w:rPr>
      </w:pPr>
      <w:bookmarkStart w:id="3" w:name="_Hlk120174486"/>
      <w:r w:rsidRPr="00D11DE3">
        <w:rPr>
          <w:rFonts w:ascii="Arial" w:hAnsi="Arial" w:cs="Arial"/>
          <w:highlight w:val="magenta"/>
        </w:rPr>
        <w:t>Pozn. zadavatele: níže uvedené odstavce týkající se způsobu uzavření smlouvy budou upravena po dohodě s vybraným dodavatelem ohledně možnosti podpisu smlouvy uznávaným elektronickým podpisem ze strany vybraného dodavatele, jako způsobu, který zadavatel preferuje, ale závazně nepředepisuje.</w:t>
      </w:r>
      <w:r w:rsidRPr="00D11DE3">
        <w:rPr>
          <w:rFonts w:ascii="Arial" w:hAnsi="Arial" w:cs="Arial"/>
        </w:rPr>
        <w:t xml:space="preserve"> </w:t>
      </w:r>
    </w:p>
    <w:p w14:paraId="25EA93C6" w14:textId="77777777" w:rsidR="008F20CD" w:rsidRDefault="008F20CD" w:rsidP="00D11DE3">
      <w:pPr>
        <w:pStyle w:val="Nadpis2"/>
        <w:numPr>
          <w:ilvl w:val="0"/>
          <w:numId w:val="0"/>
        </w:numPr>
        <w:ind w:left="680"/>
      </w:pPr>
    </w:p>
    <w:p w14:paraId="2F5C19E3" w14:textId="75B117CA" w:rsidR="00E849FB" w:rsidRPr="00E849FB" w:rsidRDefault="00E849FB" w:rsidP="00367B88">
      <w:pPr>
        <w:pStyle w:val="Nadpis2"/>
      </w:pPr>
      <w:r w:rsidRPr="00E849FB">
        <w:t xml:space="preserve">Smlouva je vypracována ve čtyřech vyhotoveních, přičemž každá ze </w:t>
      </w:r>
      <w:r w:rsidR="00832840">
        <w:t>S</w:t>
      </w:r>
      <w:r w:rsidRPr="00E849FB">
        <w:t xml:space="preserve">mluvních stran obdrží dvě vyhotovení, nedohodly-li se </w:t>
      </w:r>
      <w:r w:rsidR="00832840">
        <w:t>S</w:t>
      </w:r>
      <w:r w:rsidRPr="00E849FB">
        <w:t>mluvní strany na tom, že Smlouva je vyhotovena pouze v elektronické verzi a podepsána uznávaným elektronickým podpisem.</w:t>
      </w:r>
    </w:p>
    <w:p w14:paraId="440B51A8" w14:textId="38C0474F" w:rsidR="00832840" w:rsidRPr="00367B88" w:rsidRDefault="00832840" w:rsidP="00832840">
      <w:pPr>
        <w:pStyle w:val="Nadpis2"/>
        <w:rPr>
          <w:highlight w:val="yellow"/>
        </w:rPr>
      </w:pPr>
      <w:bookmarkStart w:id="4" w:name="_Hlk120174500"/>
      <w:bookmarkEnd w:id="3"/>
      <w:r w:rsidRPr="00367B88">
        <w:rPr>
          <w:highlight w:val="yellow"/>
        </w:rPr>
        <w:t xml:space="preserve">Smlouva je vyhotovena v elektronické podobě, přičemž obě </w:t>
      </w:r>
      <w:r>
        <w:rPr>
          <w:highlight w:val="yellow"/>
        </w:rPr>
        <w:t>S</w:t>
      </w:r>
      <w:r w:rsidRPr="00367B88">
        <w:rPr>
          <w:highlight w:val="yellow"/>
        </w:rPr>
        <w:t>mluvní strany obdrží její elektronický originál.</w:t>
      </w:r>
    </w:p>
    <w:p w14:paraId="17C0ED6F" w14:textId="57B3AC1A" w:rsidR="0012688B" w:rsidRPr="00DB622C" w:rsidRDefault="00262072" w:rsidP="00D3077E">
      <w:pPr>
        <w:pStyle w:val="Nadpis2"/>
      </w:pPr>
      <w:r w:rsidRPr="00DB622C">
        <w:t xml:space="preserve">Korespondence a platební doklady, které budou </w:t>
      </w:r>
      <w:r w:rsidR="001E7AF1">
        <w:t>Objednat</w:t>
      </w:r>
      <w:r w:rsidRPr="00DB622C">
        <w:t xml:space="preserve">eli zasílány </w:t>
      </w:r>
      <w:r w:rsidR="001E7AF1">
        <w:t>Zhotovite</w:t>
      </w:r>
      <w:r w:rsidRPr="00DB622C">
        <w:t xml:space="preserve">lem, musí být označeny číslem smlouvy </w:t>
      </w:r>
      <w:r w:rsidR="001E7AF1">
        <w:t>Objednat</w:t>
      </w:r>
      <w:r w:rsidRPr="00DB622C">
        <w:t xml:space="preserve">ele, číslem a názvem akce. Neoznačenou korespondenci a platební doklady má </w:t>
      </w:r>
      <w:r w:rsidR="001E7AF1">
        <w:t>Objednat</w:t>
      </w:r>
      <w:r w:rsidRPr="00DB622C">
        <w:t xml:space="preserve">el právo vrátit </w:t>
      </w:r>
      <w:r w:rsidR="001E7AF1">
        <w:t>Zhotovite</w:t>
      </w:r>
      <w:r w:rsidRPr="00DB622C">
        <w:t>li.</w:t>
      </w:r>
    </w:p>
    <w:p w14:paraId="5F616C7A" w14:textId="54E6F8E6" w:rsidR="0012688B" w:rsidRDefault="001C1253" w:rsidP="00D3077E">
      <w:pPr>
        <w:pStyle w:val="Nadpis2"/>
      </w:pPr>
      <w:bookmarkStart w:id="5" w:name="_Hlk120174530"/>
      <w:bookmarkEnd w:id="4"/>
      <w:r w:rsidRPr="00323CD0">
        <w:t xml:space="preserve">Pokud není touto </w:t>
      </w:r>
      <w:r w:rsidR="00FD7E0B">
        <w:t>S</w:t>
      </w:r>
      <w:r w:rsidR="00FD7E0B" w:rsidRPr="00323CD0">
        <w:t xml:space="preserve">mlouvou </w:t>
      </w:r>
      <w:r w:rsidRPr="00323CD0">
        <w:t xml:space="preserve">stanoveno jinak, řídí se vztahy účastníků obecně závaznými předpisy, zejména ustanoveními </w:t>
      </w:r>
      <w:r>
        <w:t xml:space="preserve">zákona č. 89/2012 Sb., </w:t>
      </w:r>
      <w:r w:rsidRPr="00323CD0">
        <w:t>občanského zákoníku</w:t>
      </w:r>
      <w:r w:rsidR="008772DD">
        <w:t>, v platném znění.</w:t>
      </w:r>
    </w:p>
    <w:bookmarkEnd w:id="5"/>
    <w:p w14:paraId="55526F82" w14:textId="714D3BFD" w:rsidR="00832840" w:rsidRDefault="008C2942" w:rsidP="00BA5988">
      <w:pPr>
        <w:pStyle w:val="Nadpis2"/>
      </w:pPr>
      <w:r w:rsidRPr="008C2942">
        <w:t xml:space="preserve">Smlouva nabývá platnosti jejím podpisem oběma </w:t>
      </w:r>
      <w:r w:rsidR="001E7AF1">
        <w:t>S</w:t>
      </w:r>
      <w:r w:rsidRPr="008C2942">
        <w:t>mluvními stranami</w:t>
      </w:r>
      <w:r w:rsidR="00832840">
        <w:t xml:space="preserve">, </w:t>
      </w:r>
      <w:r w:rsidR="00832840" w:rsidRPr="00832840">
        <w:t xml:space="preserve">nedohodly-li se </w:t>
      </w:r>
      <w:r w:rsidR="00832840">
        <w:t>S</w:t>
      </w:r>
      <w:r w:rsidR="00832840" w:rsidRPr="00832840">
        <w:t>mluvní strany na tom, že Smlouva je vyhotovena pouze v elektronické verzi a podepsána uznávaným elektronickým podpisem.</w:t>
      </w:r>
    </w:p>
    <w:p w14:paraId="72F172CA" w14:textId="0A822FE1" w:rsidR="00D71803" w:rsidRPr="00367B88" w:rsidRDefault="00D71803" w:rsidP="00367B88">
      <w:pPr>
        <w:pStyle w:val="Nadpis2"/>
        <w:rPr>
          <w:highlight w:val="yellow"/>
        </w:rPr>
      </w:pPr>
      <w:r w:rsidRPr="00367B88">
        <w:rPr>
          <w:highlight w:val="yellow"/>
        </w:rPr>
        <w:t xml:space="preserve">Smlouva </w:t>
      </w:r>
      <w:r w:rsidR="00980744" w:rsidRPr="00367B88">
        <w:rPr>
          <w:highlight w:val="yellow"/>
        </w:rPr>
        <w:t>nabývá platnosti</w:t>
      </w:r>
      <w:r w:rsidR="00980744" w:rsidRPr="00980744">
        <w:t xml:space="preserve"> </w:t>
      </w:r>
      <w:r w:rsidRPr="00367B88">
        <w:rPr>
          <w:highlight w:val="yellow"/>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6177B939" w14:textId="190CD4E4" w:rsidR="00832840" w:rsidRDefault="00832840" w:rsidP="00832840">
      <w:pPr>
        <w:pStyle w:val="Nadpis2"/>
      </w:pPr>
      <w:bookmarkStart w:id="6" w:name="_Hlk120174548"/>
      <w:r>
        <w:t xml:space="preserve">Smlouva nabývá </w:t>
      </w:r>
      <w:r w:rsidRPr="008C2942">
        <w:t>účinnosti dnem zveřejnění v registru smluv v souladu se zákonem č. 340/2015 Sb., o registru smluv, v platném znění.</w:t>
      </w:r>
    </w:p>
    <w:p w14:paraId="798E1238" w14:textId="7D26E377" w:rsidR="0012688B" w:rsidRDefault="001C1253" w:rsidP="00D3077E">
      <w:pPr>
        <w:pStyle w:val="Nadpis2"/>
      </w:pPr>
      <w:r w:rsidRPr="00323CD0">
        <w:t xml:space="preserve">Měnit nebo doplňovat text této </w:t>
      </w:r>
      <w:r w:rsidR="00FD7E0B">
        <w:t>S</w:t>
      </w:r>
      <w:r w:rsidR="00FD7E0B" w:rsidRPr="00323CD0">
        <w:t xml:space="preserve">mlouvy </w:t>
      </w:r>
      <w:r w:rsidRPr="00323CD0">
        <w:t xml:space="preserve">je možné jen formou písemných dodatků, které budou platné, jestliže budou řádně potvrzené a podepsané oprávněnými zástupci obou </w:t>
      </w:r>
      <w:r w:rsidR="001E7AF1">
        <w:t>S</w:t>
      </w:r>
      <w:r w:rsidRPr="00323CD0">
        <w:t xml:space="preserve">mluvních stran. Ostatní ujednání pracovníků obou </w:t>
      </w:r>
      <w:r w:rsidR="001E7AF1">
        <w:t>S</w:t>
      </w:r>
      <w:r w:rsidRPr="00323CD0">
        <w:t>mluvních stran, týkající se realizace akce, se považují jen za přípravné jednání.</w:t>
      </w:r>
    </w:p>
    <w:bookmarkEnd w:id="6"/>
    <w:p w14:paraId="5A5DD751" w14:textId="77777777" w:rsidR="001C1253" w:rsidRDefault="001C1253" w:rsidP="00755F63">
      <w:pPr>
        <w:pStyle w:val="Text"/>
      </w:pPr>
    </w:p>
    <w:p w14:paraId="5D1A2AB2" w14:textId="77777777" w:rsidR="001C1253" w:rsidRPr="00BA5988" w:rsidRDefault="001C1253" w:rsidP="001C1253">
      <w:pPr>
        <w:rPr>
          <w:rFonts w:ascii="Arial" w:hAnsi="Arial" w:cs="Arial"/>
        </w:rPr>
      </w:pPr>
      <w:r w:rsidRPr="00BA5988">
        <w:rPr>
          <w:rFonts w:ascii="Arial" w:hAnsi="Arial" w:cs="Arial"/>
        </w:rPr>
        <w:t>Přílohy SOD:</w:t>
      </w:r>
    </w:p>
    <w:p w14:paraId="4FE4DA8F" w14:textId="53AFE000" w:rsidR="001C1253" w:rsidRDefault="001C1253" w:rsidP="001C1253">
      <w:pPr>
        <w:numPr>
          <w:ilvl w:val="0"/>
          <w:numId w:val="1"/>
        </w:numPr>
        <w:rPr>
          <w:rFonts w:ascii="Arial" w:hAnsi="Arial" w:cs="Arial"/>
        </w:rPr>
      </w:pPr>
      <w:r w:rsidRPr="00BA5988">
        <w:rPr>
          <w:rFonts w:ascii="Arial" w:hAnsi="Arial" w:cs="Arial"/>
        </w:rPr>
        <w:t>Oceněný výkaz výměr</w:t>
      </w:r>
    </w:p>
    <w:p w14:paraId="1D313845" w14:textId="5EE0A072" w:rsidR="00595A7B" w:rsidRDefault="00595A7B" w:rsidP="001C1253">
      <w:pPr>
        <w:numPr>
          <w:ilvl w:val="0"/>
          <w:numId w:val="1"/>
        </w:numPr>
        <w:rPr>
          <w:rFonts w:ascii="Arial" w:hAnsi="Arial" w:cs="Arial"/>
        </w:rPr>
      </w:pPr>
      <w:r>
        <w:rPr>
          <w:rFonts w:ascii="Arial" w:hAnsi="Arial" w:cs="Arial"/>
        </w:rPr>
        <w:t>Technická specifikace</w:t>
      </w:r>
    </w:p>
    <w:p w14:paraId="5BFB03B1" w14:textId="77777777" w:rsidR="00595A7B" w:rsidRPr="00BA5988" w:rsidRDefault="00595A7B" w:rsidP="00D11DE3">
      <w:pPr>
        <w:rPr>
          <w:rFonts w:ascii="Arial" w:hAnsi="Arial" w:cs="Arial"/>
        </w:rPr>
      </w:pPr>
    </w:p>
    <w:p w14:paraId="1378B8F1" w14:textId="77777777" w:rsidR="00D71803" w:rsidRDefault="00D71803" w:rsidP="001C1253">
      <w:pPr>
        <w:rPr>
          <w:rFonts w:ascii="Arial" w:hAnsi="Arial" w:cs="Arial"/>
        </w:rPr>
      </w:pPr>
    </w:p>
    <w:p w14:paraId="1F7082B8" w14:textId="19E8A08E" w:rsidR="00E849FB" w:rsidRPr="00260D07" w:rsidRDefault="00260D07" w:rsidP="00367B88">
      <w:pPr>
        <w:jc w:val="both"/>
        <w:rPr>
          <w:rFonts w:ascii="Arial" w:hAnsi="Arial" w:cs="Arial"/>
        </w:rPr>
      </w:pPr>
      <w:r w:rsidRPr="00832840">
        <w:rPr>
          <w:rFonts w:ascii="Arial" w:hAnsi="Arial" w:cs="Arial"/>
          <w:highlight w:val="yellow"/>
        </w:rPr>
        <w:t>Na důkaz svého souhlasu s obsahem této smlouvy k ní smluvní strany připojily své uznávané elektronické podpisy dle zákona č. 297/2016 Sb., o službách vytvářejících důvěru pro elektronické transakce, ve znění pozdějších předpisů.</w:t>
      </w:r>
    </w:p>
    <w:p w14:paraId="3B3C476F" w14:textId="77777777" w:rsidR="00D71803" w:rsidRDefault="00D71803" w:rsidP="001C1253">
      <w:pPr>
        <w:rPr>
          <w:rFonts w:ascii="Arial" w:hAnsi="Arial" w:cs="Arial"/>
        </w:rPr>
      </w:pPr>
    </w:p>
    <w:tbl>
      <w:tblPr>
        <w:tblStyle w:val="Mkatabulky"/>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531"/>
        <w:gridCol w:w="4403"/>
      </w:tblGrid>
      <w:tr w:rsidR="002F7D06" w14:paraId="5E190325" w14:textId="77777777" w:rsidTr="00367B88">
        <w:tc>
          <w:tcPr>
            <w:tcW w:w="4422" w:type="dxa"/>
          </w:tcPr>
          <w:p w14:paraId="6944A37E" w14:textId="77777777" w:rsidR="002F7D06" w:rsidRPr="002F7D06" w:rsidRDefault="002F7D06" w:rsidP="00367B88">
            <w:pPr>
              <w:spacing w:after="0"/>
              <w:rPr>
                <w:rFonts w:ascii="Arial" w:hAnsi="Arial" w:cs="Arial"/>
              </w:rPr>
            </w:pPr>
            <w:r w:rsidRPr="002F7D06">
              <w:rPr>
                <w:rFonts w:ascii="Arial" w:hAnsi="Arial" w:cs="Arial"/>
              </w:rPr>
              <w:t>V Roudnici nad Labem dne ___________</w:t>
            </w:r>
          </w:p>
          <w:p w14:paraId="0940FEE8" w14:textId="77777777" w:rsidR="002F7D06" w:rsidRPr="002F7D06" w:rsidRDefault="002F7D06" w:rsidP="00367B88">
            <w:pPr>
              <w:spacing w:after="0"/>
              <w:rPr>
                <w:rFonts w:ascii="Arial" w:hAnsi="Arial" w:cs="Arial"/>
              </w:rPr>
            </w:pPr>
          </w:p>
          <w:p w14:paraId="1D7FAD80" w14:textId="77777777" w:rsidR="002F7D06" w:rsidRPr="002F7D06" w:rsidRDefault="002F7D06" w:rsidP="00367B88">
            <w:pPr>
              <w:spacing w:after="0"/>
              <w:rPr>
                <w:rFonts w:ascii="Arial" w:hAnsi="Arial" w:cs="Arial"/>
              </w:rPr>
            </w:pPr>
          </w:p>
          <w:p w14:paraId="324701EC" w14:textId="77777777" w:rsidR="002F7D06" w:rsidRPr="002F7D06" w:rsidRDefault="002F7D06" w:rsidP="00367B88">
            <w:pPr>
              <w:spacing w:after="0"/>
              <w:rPr>
                <w:rFonts w:ascii="Arial" w:hAnsi="Arial" w:cs="Arial"/>
              </w:rPr>
            </w:pPr>
          </w:p>
          <w:p w14:paraId="69218463" w14:textId="77777777" w:rsidR="002F7D06" w:rsidRPr="002F7D06" w:rsidRDefault="002F7D06" w:rsidP="00367B88">
            <w:pPr>
              <w:spacing w:after="0"/>
              <w:jc w:val="center"/>
              <w:rPr>
                <w:rFonts w:ascii="Arial" w:hAnsi="Arial" w:cs="Arial"/>
              </w:rPr>
            </w:pPr>
            <w:r w:rsidRPr="002F7D06">
              <w:rPr>
                <w:rFonts w:ascii="Arial" w:hAnsi="Arial" w:cs="Arial"/>
              </w:rPr>
              <w:t>_________________________________</w:t>
            </w:r>
          </w:p>
          <w:p w14:paraId="45E0B902" w14:textId="77777777" w:rsidR="002F7D06" w:rsidRPr="00367B88" w:rsidRDefault="002F7D06" w:rsidP="00367B88">
            <w:pPr>
              <w:spacing w:after="0"/>
              <w:jc w:val="center"/>
              <w:rPr>
                <w:rFonts w:ascii="Arial" w:hAnsi="Arial" w:cs="Arial"/>
                <w:b/>
                <w:bCs/>
              </w:rPr>
            </w:pPr>
            <w:r w:rsidRPr="00367B88">
              <w:rPr>
                <w:rFonts w:ascii="Arial" w:hAnsi="Arial" w:cs="Arial"/>
                <w:b/>
                <w:bCs/>
              </w:rPr>
              <w:t>Objednatel</w:t>
            </w:r>
          </w:p>
          <w:p w14:paraId="1B6FBDED" w14:textId="33B104FB" w:rsidR="002F7D06" w:rsidRDefault="003458D9" w:rsidP="0077799C">
            <w:pPr>
              <w:spacing w:after="0"/>
              <w:jc w:val="center"/>
              <w:rPr>
                <w:rFonts w:ascii="Arial" w:hAnsi="Arial" w:cs="Arial"/>
              </w:rPr>
            </w:pPr>
            <w:r>
              <w:rPr>
                <w:rFonts w:ascii="Arial" w:hAnsi="Arial" w:cs="Arial"/>
                <w:b/>
                <w:bCs/>
              </w:rPr>
              <w:t>Mgr. Olga Maťáková, ředitelka</w:t>
            </w:r>
            <w:r w:rsidR="004819EC">
              <w:rPr>
                <w:rFonts w:ascii="Arial" w:hAnsi="Arial" w:cs="Arial"/>
                <w:b/>
                <w:bCs/>
              </w:rPr>
              <w:t xml:space="preserve"> školy</w:t>
            </w:r>
          </w:p>
        </w:tc>
        <w:tc>
          <w:tcPr>
            <w:tcW w:w="531" w:type="dxa"/>
          </w:tcPr>
          <w:p w14:paraId="28D5F69B" w14:textId="77777777" w:rsidR="002F7D06" w:rsidRDefault="002F7D06" w:rsidP="002F7D06">
            <w:pPr>
              <w:rPr>
                <w:rFonts w:ascii="Arial" w:hAnsi="Arial" w:cs="Arial"/>
              </w:rPr>
            </w:pPr>
          </w:p>
        </w:tc>
        <w:tc>
          <w:tcPr>
            <w:tcW w:w="4403" w:type="dxa"/>
          </w:tcPr>
          <w:p w14:paraId="34D0BBB0" w14:textId="77777777" w:rsidR="002F7D06" w:rsidRPr="002F7D06" w:rsidRDefault="002F7D06" w:rsidP="00367B88">
            <w:pPr>
              <w:spacing w:after="0"/>
              <w:rPr>
                <w:rFonts w:ascii="Arial" w:hAnsi="Arial" w:cs="Arial"/>
              </w:rPr>
            </w:pPr>
            <w:r w:rsidRPr="002F7D06">
              <w:rPr>
                <w:rFonts w:ascii="Arial" w:hAnsi="Arial" w:cs="Arial"/>
              </w:rPr>
              <w:t>V Roudnici nad Labem dne ___________</w:t>
            </w:r>
          </w:p>
          <w:p w14:paraId="46BD2BEC" w14:textId="77777777" w:rsidR="002F7D06" w:rsidRPr="002F7D06" w:rsidRDefault="002F7D06" w:rsidP="00367B88">
            <w:pPr>
              <w:spacing w:after="0"/>
              <w:rPr>
                <w:rFonts w:ascii="Arial" w:hAnsi="Arial" w:cs="Arial"/>
              </w:rPr>
            </w:pPr>
          </w:p>
          <w:p w14:paraId="6E7ADB86" w14:textId="77777777" w:rsidR="002F7D06" w:rsidRPr="002F7D06" w:rsidRDefault="002F7D06" w:rsidP="00367B88">
            <w:pPr>
              <w:spacing w:after="0"/>
              <w:rPr>
                <w:rFonts w:ascii="Arial" w:hAnsi="Arial" w:cs="Arial"/>
              </w:rPr>
            </w:pPr>
          </w:p>
          <w:p w14:paraId="7A44A800" w14:textId="77777777" w:rsidR="002F7D06" w:rsidRPr="002F7D06" w:rsidRDefault="002F7D06" w:rsidP="00367B88">
            <w:pPr>
              <w:spacing w:after="0"/>
              <w:rPr>
                <w:rFonts w:ascii="Arial" w:hAnsi="Arial" w:cs="Arial"/>
              </w:rPr>
            </w:pPr>
          </w:p>
          <w:p w14:paraId="36EDFFD0" w14:textId="77777777" w:rsidR="002F7D06" w:rsidRPr="002F7D06" w:rsidRDefault="002F7D06" w:rsidP="00367B88">
            <w:pPr>
              <w:spacing w:after="0"/>
              <w:jc w:val="center"/>
              <w:rPr>
                <w:rFonts w:ascii="Arial" w:hAnsi="Arial" w:cs="Arial"/>
              </w:rPr>
            </w:pPr>
            <w:r w:rsidRPr="002F7D06">
              <w:rPr>
                <w:rFonts w:ascii="Arial" w:hAnsi="Arial" w:cs="Arial"/>
              </w:rPr>
              <w:t>_________________________________</w:t>
            </w:r>
          </w:p>
          <w:p w14:paraId="637B931F" w14:textId="77777777" w:rsidR="002F7D06" w:rsidRPr="00367B88" w:rsidRDefault="002F7D06" w:rsidP="00367B88">
            <w:pPr>
              <w:spacing w:after="0"/>
              <w:jc w:val="center"/>
              <w:rPr>
                <w:rFonts w:ascii="Arial" w:hAnsi="Arial" w:cs="Arial"/>
                <w:b/>
                <w:bCs/>
              </w:rPr>
            </w:pPr>
            <w:r w:rsidRPr="00367B88">
              <w:rPr>
                <w:rFonts w:ascii="Arial" w:hAnsi="Arial" w:cs="Arial"/>
                <w:b/>
                <w:bCs/>
              </w:rPr>
              <w:t>Zhotovitel</w:t>
            </w:r>
          </w:p>
          <w:p w14:paraId="3362530E" w14:textId="16C7EDD2" w:rsidR="002F7D06" w:rsidRDefault="002F7D06" w:rsidP="00367B88">
            <w:pPr>
              <w:spacing w:after="0"/>
              <w:jc w:val="center"/>
              <w:rPr>
                <w:rFonts w:ascii="Arial" w:hAnsi="Arial" w:cs="Arial"/>
              </w:rPr>
            </w:pPr>
            <w:r w:rsidRPr="002F7D06">
              <w:rPr>
                <w:rFonts w:ascii="Arial" w:hAnsi="Arial" w:cs="Arial"/>
              </w:rPr>
              <w:t>[</w:t>
            </w:r>
            <w:r w:rsidRPr="00367B88">
              <w:rPr>
                <w:rFonts w:ascii="Arial" w:hAnsi="Arial" w:cs="Arial"/>
                <w:highlight w:val="yellow"/>
              </w:rPr>
              <w:t>doplnit</w:t>
            </w:r>
            <w:r w:rsidRPr="002F7D06">
              <w:rPr>
                <w:rFonts w:ascii="Arial" w:hAnsi="Arial" w:cs="Arial"/>
              </w:rPr>
              <w:t>]</w:t>
            </w:r>
          </w:p>
        </w:tc>
      </w:tr>
    </w:tbl>
    <w:p w14:paraId="762FFE53" w14:textId="77777777" w:rsidR="004E67DB" w:rsidRDefault="004E67DB"/>
    <w:sectPr w:rsidR="004E67DB" w:rsidSect="00D11DE3">
      <w:footerReference w:type="even" r:id="rId8"/>
      <w:footerReference w:type="default" r:id="rId9"/>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4314C" w14:textId="77777777" w:rsidR="00932C54" w:rsidRDefault="00932C54" w:rsidP="00DB25B0">
      <w:pPr>
        <w:spacing w:after="0" w:line="240" w:lineRule="auto"/>
      </w:pPr>
      <w:r>
        <w:separator/>
      </w:r>
    </w:p>
  </w:endnote>
  <w:endnote w:type="continuationSeparator" w:id="0">
    <w:p w14:paraId="0DDB49B9" w14:textId="77777777" w:rsidR="00932C54" w:rsidRDefault="00932C54" w:rsidP="00DB2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805004991"/>
      <w:docPartObj>
        <w:docPartGallery w:val="Page Numbers (Bottom of Page)"/>
        <w:docPartUnique/>
      </w:docPartObj>
    </w:sdtPr>
    <w:sdtEndPr>
      <w:rPr>
        <w:rStyle w:val="slostrnky"/>
      </w:rPr>
    </w:sdtEndPr>
    <w:sdtContent>
      <w:p w14:paraId="677128E9" w14:textId="325E6441" w:rsidR="00DB25B0" w:rsidRDefault="00DB25B0" w:rsidP="003D34D0">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5A115EDD" w14:textId="77777777" w:rsidR="00DB25B0" w:rsidRDefault="00DB25B0" w:rsidP="00DB25B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741519742"/>
      <w:docPartObj>
        <w:docPartGallery w:val="Page Numbers (Bottom of Page)"/>
        <w:docPartUnique/>
      </w:docPartObj>
    </w:sdtPr>
    <w:sdtEndPr>
      <w:rPr>
        <w:rStyle w:val="slostrnky"/>
      </w:rPr>
    </w:sdtEndPr>
    <w:sdtContent>
      <w:p w14:paraId="483B768A" w14:textId="3AB48C85" w:rsidR="00DB25B0" w:rsidRDefault="00DB25B0" w:rsidP="003D34D0">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4DD6E5D2" w14:textId="77777777" w:rsidR="00DB25B0" w:rsidRDefault="00DB25B0" w:rsidP="00DB25B0">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CDA82" w14:textId="77777777" w:rsidR="00932C54" w:rsidRDefault="00932C54" w:rsidP="00DB25B0">
      <w:pPr>
        <w:spacing w:after="0" w:line="240" w:lineRule="auto"/>
      </w:pPr>
      <w:r>
        <w:separator/>
      </w:r>
    </w:p>
  </w:footnote>
  <w:footnote w:type="continuationSeparator" w:id="0">
    <w:p w14:paraId="43273941" w14:textId="77777777" w:rsidR="00932C54" w:rsidRDefault="00932C54" w:rsidP="00DB25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0C78"/>
    <w:multiLevelType w:val="multilevel"/>
    <w:tmpl w:val="19123F4A"/>
    <w:lvl w:ilvl="0">
      <w:start w:val="1"/>
      <w:numFmt w:val="decimal"/>
      <w:lvlText w:val="%1."/>
      <w:lvlJc w:val="left"/>
      <w:pPr>
        <w:ind w:left="360" w:hanging="360"/>
      </w:pPr>
    </w:lvl>
    <w:lvl w:ilvl="1">
      <w:start w:val="1"/>
      <w:numFmt w:val="bullet"/>
      <w:lvlText w:val="-"/>
      <w:lvlJc w:val="left"/>
      <w:pPr>
        <w:ind w:left="792" w:hanging="432"/>
      </w:pPr>
      <w:rPr>
        <w:rFonts w:ascii="Courier New" w:hAnsi="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8D27BC"/>
    <w:multiLevelType w:val="hybridMultilevel"/>
    <w:tmpl w:val="228E07CA"/>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 w15:restartNumberingAfterBreak="0">
    <w:nsid w:val="186F0C11"/>
    <w:multiLevelType w:val="multilevel"/>
    <w:tmpl w:val="291EAE32"/>
    <w:lvl w:ilvl="0">
      <w:start w:val="1"/>
      <w:numFmt w:val="upperRoman"/>
      <w:pStyle w:val="Nadpis1"/>
      <w:lvlText w:val="%1."/>
      <w:lvlJc w:val="center"/>
      <w:pPr>
        <w:ind w:left="0" w:firstLine="0"/>
      </w:pPr>
    </w:lvl>
    <w:lvl w:ilvl="1">
      <w:start w:val="1"/>
      <w:numFmt w:val="upperRoman"/>
      <w:pStyle w:val="Nadpis2"/>
      <w:isLgl/>
      <w:lvlText w:val="%1.%2."/>
      <w:lvlJc w:val="left"/>
      <w:pPr>
        <w:ind w:left="567" w:hanging="567"/>
      </w:pPr>
      <w:rPr>
        <w:rFonts w:hint="default"/>
        <w:b w:val="0"/>
        <w:bCs/>
        <w:i w:val="0"/>
        <w:iCs/>
        <w:color w:val="auto"/>
      </w:rPr>
    </w:lvl>
    <w:lvl w:ilvl="2">
      <w:start w:val="1"/>
      <w:numFmt w:val="decimal"/>
      <w:pStyle w:val="Nadpis3"/>
      <w:isLgl/>
      <w:lvlText w:val="%1.%2.%3."/>
      <w:lvlJc w:val="left"/>
      <w:pPr>
        <w:ind w:left="1247" w:hanging="680"/>
      </w:pPr>
      <w:rPr>
        <w:rFonts w:hint="default"/>
      </w:rPr>
    </w:lvl>
    <w:lvl w:ilvl="3">
      <w:start w:val="1"/>
      <w:numFmt w:val="lowerRoman"/>
      <w:pStyle w:val="Nadpis4"/>
      <w:lvlText w:val="(%4)"/>
      <w:lvlJc w:val="left"/>
      <w:pPr>
        <w:ind w:left="1474" w:hanging="45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5B70D02"/>
    <w:multiLevelType w:val="multilevel"/>
    <w:tmpl w:val="7A604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6644D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0B0E25"/>
    <w:multiLevelType w:val="hybridMultilevel"/>
    <w:tmpl w:val="5302D712"/>
    <w:lvl w:ilvl="0" w:tplc="952E8870">
      <w:numFmt w:val="bullet"/>
      <w:lvlText w:val="-"/>
      <w:lvlJc w:val="left"/>
      <w:pPr>
        <w:ind w:left="1080" w:hanging="40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9CD290F"/>
    <w:multiLevelType w:val="hybridMultilevel"/>
    <w:tmpl w:val="BF745D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E639D7"/>
    <w:multiLevelType w:val="multilevel"/>
    <w:tmpl w:val="CCA8E39C"/>
    <w:lvl w:ilvl="0">
      <w:start w:val="6"/>
      <w:numFmt w:val="decimal"/>
      <w:lvlText w:val="%1."/>
      <w:lvlJc w:val="left"/>
      <w:pPr>
        <w:ind w:left="720" w:hanging="360"/>
      </w:pPr>
      <w:rPr>
        <w:rFonts w:hint="default"/>
        <w:b/>
      </w:rPr>
    </w:lvl>
    <w:lvl w:ilvl="1">
      <w:start w:val="1"/>
      <w:numFmt w:val="decimal"/>
      <w:isLgl/>
      <w:lvlText w:val="%1.%2."/>
      <w:lvlJc w:val="left"/>
      <w:pPr>
        <w:ind w:left="1146" w:hanging="720"/>
      </w:pPr>
      <w:rPr>
        <w:rFonts w:ascii="Arial" w:hAnsi="Arial" w:cs="Arial"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1504E5B"/>
    <w:multiLevelType w:val="hybridMultilevel"/>
    <w:tmpl w:val="7BF013BE"/>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0940D2"/>
    <w:multiLevelType w:val="hybridMultilevel"/>
    <w:tmpl w:val="0644E1E0"/>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0" w15:restartNumberingAfterBreak="0">
    <w:nsid w:val="639471FC"/>
    <w:multiLevelType w:val="multilevel"/>
    <w:tmpl w:val="F940D522"/>
    <w:lvl w:ilvl="0">
      <w:start w:val="1"/>
      <w:numFmt w:val="decimal"/>
      <w:lvlText w:val="%1."/>
      <w:lvlJc w:val="left"/>
      <w:pPr>
        <w:tabs>
          <w:tab w:val="num" w:pos="340"/>
        </w:tabs>
        <w:ind w:left="340" w:hanging="340"/>
      </w:pPr>
      <w:rPr>
        <w:rFonts w:cs="Times New Roman"/>
      </w:rPr>
    </w:lvl>
    <w:lvl w:ilvl="1">
      <w:start w:val="1"/>
      <w:numFmt w:val="decimal"/>
      <w:isLgl/>
      <w:lvlText w:val="%1.%2."/>
      <w:lvlJc w:val="left"/>
      <w:pPr>
        <w:tabs>
          <w:tab w:val="num" w:pos="720"/>
        </w:tabs>
        <w:ind w:left="720" w:hanging="720"/>
      </w:pPr>
      <w:rPr>
        <w:rFonts w:ascii="Arial" w:hAnsi="Arial" w:cs="Arial" w:hint="default"/>
        <w:b w:val="0"/>
        <w:sz w:val="22"/>
        <w:szCs w:val="22"/>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1" w15:restartNumberingAfterBreak="0">
    <w:nsid w:val="69C462F5"/>
    <w:multiLevelType w:val="multilevel"/>
    <w:tmpl w:val="A7AE41E6"/>
    <w:lvl w:ilvl="0">
      <w:start w:val="1"/>
      <w:numFmt w:val="upperRoman"/>
      <w:lvlText w:val="%1."/>
      <w:lvlJc w:val="left"/>
      <w:pPr>
        <w:ind w:left="4188" w:hanging="360"/>
      </w:pPr>
      <w:rPr>
        <w:rFonts w:hint="default"/>
        <w:b/>
        <w:color w:val="auto"/>
      </w:rPr>
    </w:lvl>
    <w:lvl w:ilvl="1">
      <w:start w:val="1"/>
      <w:numFmt w:val="decimal"/>
      <w:isLgl/>
      <w:lvlText w:val="%1.%2."/>
      <w:lvlJc w:val="left"/>
      <w:pPr>
        <w:ind w:left="43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F80323B"/>
    <w:multiLevelType w:val="multilevel"/>
    <w:tmpl w:val="A7AE41E6"/>
    <w:lvl w:ilvl="0">
      <w:start w:val="1"/>
      <w:numFmt w:val="upperRoman"/>
      <w:lvlText w:val="%1."/>
      <w:lvlJc w:val="left"/>
      <w:pPr>
        <w:ind w:left="4330" w:hanging="360"/>
      </w:pPr>
      <w:rPr>
        <w:rFonts w:hint="default"/>
        <w:b/>
        <w:color w:val="auto"/>
      </w:rPr>
    </w:lvl>
    <w:lvl w:ilvl="1">
      <w:start w:val="1"/>
      <w:numFmt w:val="decimal"/>
      <w:isLgl/>
      <w:lvlText w:val="%1.%2."/>
      <w:lvlJc w:val="left"/>
      <w:pPr>
        <w:ind w:left="43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
  </w:num>
  <w:num w:numId="3">
    <w:abstractNumId w:val="4"/>
  </w:num>
  <w:num w:numId="4">
    <w:abstractNumId w:val="12"/>
  </w:num>
  <w:num w:numId="5">
    <w:abstractNumId w:val="3"/>
  </w:num>
  <w:num w:numId="6">
    <w:abstractNumId w:val="5"/>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53"/>
    <w:rsid w:val="000044E2"/>
    <w:rsid w:val="0005347F"/>
    <w:rsid w:val="00075CEB"/>
    <w:rsid w:val="000A7FF7"/>
    <w:rsid w:val="000B0EE5"/>
    <w:rsid w:val="000B5795"/>
    <w:rsid w:val="000E4F44"/>
    <w:rsid w:val="0010192D"/>
    <w:rsid w:val="00110568"/>
    <w:rsid w:val="0012688B"/>
    <w:rsid w:val="00143555"/>
    <w:rsid w:val="00166AA1"/>
    <w:rsid w:val="001725D8"/>
    <w:rsid w:val="001729C4"/>
    <w:rsid w:val="001A499B"/>
    <w:rsid w:val="001C1253"/>
    <w:rsid w:val="001C53BB"/>
    <w:rsid w:val="001E35EE"/>
    <w:rsid w:val="001E7AF1"/>
    <w:rsid w:val="00236D83"/>
    <w:rsid w:val="00253067"/>
    <w:rsid w:val="00260D07"/>
    <w:rsid w:val="00262072"/>
    <w:rsid w:val="00262AE1"/>
    <w:rsid w:val="002671F3"/>
    <w:rsid w:val="00280648"/>
    <w:rsid w:val="0028623C"/>
    <w:rsid w:val="002B1DC2"/>
    <w:rsid w:val="002B402A"/>
    <w:rsid w:val="002D29C6"/>
    <w:rsid w:val="002F5BF1"/>
    <w:rsid w:val="002F7D06"/>
    <w:rsid w:val="00310376"/>
    <w:rsid w:val="00323FC1"/>
    <w:rsid w:val="003458D9"/>
    <w:rsid w:val="003479EF"/>
    <w:rsid w:val="0036574C"/>
    <w:rsid w:val="003674CC"/>
    <w:rsid w:val="00367A32"/>
    <w:rsid w:val="00367B88"/>
    <w:rsid w:val="004179D7"/>
    <w:rsid w:val="00457DCC"/>
    <w:rsid w:val="00465092"/>
    <w:rsid w:val="00465561"/>
    <w:rsid w:val="004819EC"/>
    <w:rsid w:val="00495C9E"/>
    <w:rsid w:val="004B1F7B"/>
    <w:rsid w:val="004B7766"/>
    <w:rsid w:val="004D0642"/>
    <w:rsid w:val="004E14D9"/>
    <w:rsid w:val="004E67DB"/>
    <w:rsid w:val="00502570"/>
    <w:rsid w:val="00504A2D"/>
    <w:rsid w:val="00556E56"/>
    <w:rsid w:val="00580040"/>
    <w:rsid w:val="00595A7B"/>
    <w:rsid w:val="00596A06"/>
    <w:rsid w:val="00596BC3"/>
    <w:rsid w:val="00604C20"/>
    <w:rsid w:val="006479D8"/>
    <w:rsid w:val="006818A6"/>
    <w:rsid w:val="006940D1"/>
    <w:rsid w:val="006A6548"/>
    <w:rsid w:val="006B57CF"/>
    <w:rsid w:val="006B6015"/>
    <w:rsid w:val="006D42C5"/>
    <w:rsid w:val="006F52BB"/>
    <w:rsid w:val="007033F4"/>
    <w:rsid w:val="00714EB1"/>
    <w:rsid w:val="00724684"/>
    <w:rsid w:val="007430C6"/>
    <w:rsid w:val="00755F63"/>
    <w:rsid w:val="0077799C"/>
    <w:rsid w:val="007B5C75"/>
    <w:rsid w:val="007C18C5"/>
    <w:rsid w:val="007C68F1"/>
    <w:rsid w:val="007D6016"/>
    <w:rsid w:val="007E4A66"/>
    <w:rsid w:val="0082164C"/>
    <w:rsid w:val="00832840"/>
    <w:rsid w:val="008772DD"/>
    <w:rsid w:val="008C2942"/>
    <w:rsid w:val="008F20CD"/>
    <w:rsid w:val="009109B2"/>
    <w:rsid w:val="00926F64"/>
    <w:rsid w:val="00932C54"/>
    <w:rsid w:val="00934AB9"/>
    <w:rsid w:val="009534C9"/>
    <w:rsid w:val="00980744"/>
    <w:rsid w:val="00994A52"/>
    <w:rsid w:val="0099607A"/>
    <w:rsid w:val="00A04FCE"/>
    <w:rsid w:val="00A63BAC"/>
    <w:rsid w:val="00A833A0"/>
    <w:rsid w:val="00A83920"/>
    <w:rsid w:val="00B032E7"/>
    <w:rsid w:val="00B220B8"/>
    <w:rsid w:val="00B3433C"/>
    <w:rsid w:val="00B854B9"/>
    <w:rsid w:val="00B94723"/>
    <w:rsid w:val="00BA5988"/>
    <w:rsid w:val="00BC75D7"/>
    <w:rsid w:val="00BE75B3"/>
    <w:rsid w:val="00BF0660"/>
    <w:rsid w:val="00BF06E6"/>
    <w:rsid w:val="00C038C3"/>
    <w:rsid w:val="00C10F5C"/>
    <w:rsid w:val="00C15849"/>
    <w:rsid w:val="00C34323"/>
    <w:rsid w:val="00C4592E"/>
    <w:rsid w:val="00C47B1C"/>
    <w:rsid w:val="00C5447A"/>
    <w:rsid w:val="00C9373E"/>
    <w:rsid w:val="00CA3FA7"/>
    <w:rsid w:val="00D04A06"/>
    <w:rsid w:val="00D11DE3"/>
    <w:rsid w:val="00D20099"/>
    <w:rsid w:val="00D219FA"/>
    <w:rsid w:val="00D3077E"/>
    <w:rsid w:val="00D30A4A"/>
    <w:rsid w:val="00D71803"/>
    <w:rsid w:val="00D97E9B"/>
    <w:rsid w:val="00DB25B0"/>
    <w:rsid w:val="00DB622C"/>
    <w:rsid w:val="00DD30FC"/>
    <w:rsid w:val="00DE672E"/>
    <w:rsid w:val="00DF1860"/>
    <w:rsid w:val="00DF575E"/>
    <w:rsid w:val="00DF69E3"/>
    <w:rsid w:val="00E22AC8"/>
    <w:rsid w:val="00E272F6"/>
    <w:rsid w:val="00E32944"/>
    <w:rsid w:val="00E5584A"/>
    <w:rsid w:val="00E849FB"/>
    <w:rsid w:val="00E86D34"/>
    <w:rsid w:val="00EC1C4F"/>
    <w:rsid w:val="00EE659A"/>
    <w:rsid w:val="00F209F8"/>
    <w:rsid w:val="00F571A2"/>
    <w:rsid w:val="00F71B05"/>
    <w:rsid w:val="00F75424"/>
    <w:rsid w:val="00FB755C"/>
    <w:rsid w:val="00FC59FB"/>
    <w:rsid w:val="00FD7E0B"/>
    <w:rsid w:val="00FE18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B6CD"/>
  <w15:docId w15:val="{343F99AA-90EB-4D7D-8197-5D6515BC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1C1253"/>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3674CC"/>
    <w:pPr>
      <w:keepNext/>
      <w:numPr>
        <w:numId w:val="11"/>
      </w:numPr>
      <w:spacing w:before="600" w:after="0"/>
      <w:ind w:firstLine="709"/>
      <w:jc w:val="center"/>
      <w:outlineLvl w:val="0"/>
    </w:pPr>
    <w:rPr>
      <w:rFonts w:ascii="Arial" w:eastAsiaTheme="majorEastAsia" w:hAnsi="Arial" w:cstheme="majorBidi"/>
      <w:b/>
      <w:szCs w:val="32"/>
    </w:rPr>
  </w:style>
  <w:style w:type="paragraph" w:styleId="Nadpis2">
    <w:name w:val="heading 2"/>
    <w:basedOn w:val="Normln"/>
    <w:link w:val="Nadpis2Char"/>
    <w:uiPriority w:val="9"/>
    <w:unhideWhenUsed/>
    <w:qFormat/>
    <w:rsid w:val="00755F63"/>
    <w:pPr>
      <w:numPr>
        <w:ilvl w:val="1"/>
        <w:numId w:val="11"/>
      </w:numPr>
      <w:spacing w:after="120" w:line="259" w:lineRule="auto"/>
      <w:ind w:left="680" w:hanging="680"/>
      <w:jc w:val="both"/>
      <w:outlineLvl w:val="1"/>
    </w:pPr>
    <w:rPr>
      <w:rFonts w:ascii="Arial" w:eastAsiaTheme="majorEastAsia" w:hAnsi="Arial" w:cstheme="majorBidi"/>
      <w:szCs w:val="26"/>
    </w:rPr>
  </w:style>
  <w:style w:type="paragraph" w:styleId="Nadpis3">
    <w:name w:val="heading 3"/>
    <w:basedOn w:val="Normln"/>
    <w:next w:val="Normln"/>
    <w:link w:val="Nadpis3Char"/>
    <w:uiPriority w:val="9"/>
    <w:semiHidden/>
    <w:unhideWhenUsed/>
    <w:qFormat/>
    <w:rsid w:val="001E7AF1"/>
    <w:pPr>
      <w:keepNext/>
      <w:keepLines/>
      <w:numPr>
        <w:ilvl w:val="2"/>
        <w:numId w:val="1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1E7AF1"/>
    <w:pPr>
      <w:keepNext/>
      <w:keepLines/>
      <w:numPr>
        <w:ilvl w:val="3"/>
        <w:numId w:val="11"/>
      </w:numPr>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1C1253"/>
    <w:rPr>
      <w:sz w:val="18"/>
      <w:szCs w:val="18"/>
    </w:rPr>
  </w:style>
  <w:style w:type="paragraph" w:styleId="Textkomente">
    <w:name w:val="annotation text"/>
    <w:basedOn w:val="Normln"/>
    <w:link w:val="TextkomenteChar"/>
    <w:uiPriority w:val="99"/>
    <w:unhideWhenUsed/>
    <w:rsid w:val="001C1253"/>
    <w:rPr>
      <w:sz w:val="24"/>
      <w:szCs w:val="24"/>
    </w:rPr>
  </w:style>
  <w:style w:type="character" w:customStyle="1" w:styleId="TextkomenteChar">
    <w:name w:val="Text komentáře Char"/>
    <w:basedOn w:val="Standardnpsmoodstavce"/>
    <w:link w:val="Textkomente"/>
    <w:uiPriority w:val="99"/>
    <w:rsid w:val="001C1253"/>
    <w:rPr>
      <w:rFonts w:ascii="Calibri" w:eastAsia="Calibri" w:hAnsi="Calibri" w:cs="Times New Roman"/>
      <w:sz w:val="24"/>
      <w:szCs w:val="24"/>
    </w:rPr>
  </w:style>
  <w:style w:type="paragraph" w:styleId="Textbubliny">
    <w:name w:val="Balloon Text"/>
    <w:basedOn w:val="Normln"/>
    <w:link w:val="TextbublinyChar"/>
    <w:uiPriority w:val="99"/>
    <w:semiHidden/>
    <w:unhideWhenUsed/>
    <w:rsid w:val="001C125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1253"/>
    <w:rPr>
      <w:rFonts w:ascii="Segoe UI" w:eastAsia="Calibri" w:hAnsi="Segoe UI" w:cs="Segoe UI"/>
      <w:sz w:val="18"/>
      <w:szCs w:val="18"/>
    </w:rPr>
  </w:style>
  <w:style w:type="paragraph" w:styleId="Odstavecseseznamem">
    <w:name w:val="List Paragraph"/>
    <w:basedOn w:val="Normln"/>
    <w:link w:val="OdstavecseseznamemChar"/>
    <w:uiPriority w:val="34"/>
    <w:qFormat/>
    <w:rsid w:val="006D42C5"/>
    <w:pPr>
      <w:spacing w:after="120"/>
      <w:ind w:left="720"/>
      <w:jc w:val="both"/>
    </w:pPr>
    <w:rPr>
      <w:rFonts w:ascii="Arial" w:hAnsi="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D04A06"/>
    <w:pPr>
      <w:keepLines/>
      <w:spacing w:after="120" w:line="240" w:lineRule="auto"/>
      <w:jc w:val="both"/>
    </w:pPr>
    <w:rPr>
      <w:rFonts w:ascii="Times New Roman" w:eastAsia="Times New Roman" w:hAnsi="Times New Roman"/>
      <w:sz w:val="24"/>
      <w:szCs w:val="20"/>
      <w:lang w:eastAsia="cs-CZ"/>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rsid w:val="00D04A06"/>
    <w:rPr>
      <w:rFonts w:ascii="Times New Roman" w:eastAsia="Times New Roman" w:hAnsi="Times New Roman" w:cs="Times New Roman"/>
      <w:sz w:val="24"/>
      <w:szCs w:val="20"/>
      <w:lang w:eastAsia="cs-CZ"/>
    </w:rPr>
  </w:style>
  <w:style w:type="paragraph" w:styleId="Revize">
    <w:name w:val="Revision"/>
    <w:hidden/>
    <w:uiPriority w:val="99"/>
    <w:semiHidden/>
    <w:rsid w:val="00B854B9"/>
    <w:pPr>
      <w:spacing w:after="0" w:line="240" w:lineRule="auto"/>
    </w:pPr>
    <w:rPr>
      <w:rFonts w:ascii="Calibri" w:eastAsia="Calibri" w:hAnsi="Calibri" w:cs="Times New Roman"/>
    </w:rPr>
  </w:style>
  <w:style w:type="paragraph" w:styleId="Zkladntext2">
    <w:name w:val="Body Text 2"/>
    <w:basedOn w:val="Normln"/>
    <w:link w:val="Zkladntext2Char"/>
    <w:uiPriority w:val="99"/>
    <w:semiHidden/>
    <w:unhideWhenUsed/>
    <w:rsid w:val="00596BC3"/>
    <w:pPr>
      <w:spacing w:after="120" w:line="480" w:lineRule="auto"/>
    </w:pPr>
  </w:style>
  <w:style w:type="character" w:customStyle="1" w:styleId="Zkladntext2Char">
    <w:name w:val="Základní text 2 Char"/>
    <w:basedOn w:val="Standardnpsmoodstavce"/>
    <w:link w:val="Zkladntext2"/>
    <w:uiPriority w:val="99"/>
    <w:semiHidden/>
    <w:rsid w:val="00596BC3"/>
    <w:rPr>
      <w:rFonts w:ascii="Calibri" w:eastAsia="Calibri" w:hAnsi="Calibri" w:cs="Times New Roman"/>
    </w:rPr>
  </w:style>
  <w:style w:type="character" w:customStyle="1" w:styleId="Nadpis1Char">
    <w:name w:val="Nadpis 1 Char"/>
    <w:basedOn w:val="Standardnpsmoodstavce"/>
    <w:link w:val="Nadpis1"/>
    <w:uiPriority w:val="9"/>
    <w:rsid w:val="003674CC"/>
    <w:rPr>
      <w:rFonts w:ascii="Arial" w:eastAsiaTheme="majorEastAsia" w:hAnsi="Arial" w:cstheme="majorBidi"/>
      <w:b/>
      <w:szCs w:val="32"/>
    </w:rPr>
  </w:style>
  <w:style w:type="character" w:customStyle="1" w:styleId="Nadpis2Char">
    <w:name w:val="Nadpis 2 Char"/>
    <w:basedOn w:val="Standardnpsmoodstavce"/>
    <w:link w:val="Nadpis2"/>
    <w:uiPriority w:val="9"/>
    <w:rsid w:val="00755F63"/>
    <w:rPr>
      <w:rFonts w:ascii="Arial" w:eastAsiaTheme="majorEastAsia" w:hAnsi="Arial" w:cstheme="majorBidi"/>
      <w:szCs w:val="26"/>
    </w:rPr>
  </w:style>
  <w:style w:type="character" w:customStyle="1" w:styleId="Nadpis3Char">
    <w:name w:val="Nadpis 3 Char"/>
    <w:basedOn w:val="Standardnpsmoodstavce"/>
    <w:link w:val="Nadpis3"/>
    <w:uiPriority w:val="9"/>
    <w:semiHidden/>
    <w:rsid w:val="001E7AF1"/>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1E7AF1"/>
    <w:rPr>
      <w:rFonts w:asciiTheme="majorHAnsi" w:eastAsiaTheme="majorEastAsia" w:hAnsiTheme="majorHAnsi" w:cstheme="majorBidi"/>
      <w:i/>
      <w:iCs/>
      <w:color w:val="2E74B5" w:themeColor="accent1" w:themeShade="BF"/>
    </w:rPr>
  </w:style>
  <w:style w:type="paragraph" w:customStyle="1" w:styleId="Text">
    <w:name w:val="Text"/>
    <w:basedOn w:val="Odstavecseseznamem"/>
    <w:link w:val="TextChar"/>
    <w:qFormat/>
    <w:rsid w:val="00D3077E"/>
    <w:pPr>
      <w:spacing w:line="259" w:lineRule="auto"/>
      <w:ind w:left="680"/>
    </w:pPr>
    <w:rPr>
      <w:rFonts w:cs="Arial"/>
    </w:rPr>
  </w:style>
  <w:style w:type="paragraph" w:styleId="Bezmezer">
    <w:name w:val="No Spacing"/>
    <w:uiPriority w:val="1"/>
    <w:qFormat/>
    <w:rsid w:val="00110568"/>
    <w:pPr>
      <w:spacing w:after="0" w:line="240" w:lineRule="auto"/>
    </w:pPr>
    <w:rPr>
      <w:rFonts w:ascii="Calibri" w:eastAsia="Calibri" w:hAnsi="Calibri" w:cs="Times New Roman"/>
    </w:rPr>
  </w:style>
  <w:style w:type="character" w:customStyle="1" w:styleId="OdstavecseseznamemChar">
    <w:name w:val="Odstavec se seznamem Char"/>
    <w:basedOn w:val="Standardnpsmoodstavce"/>
    <w:link w:val="Odstavecseseznamem"/>
    <w:uiPriority w:val="34"/>
    <w:rsid w:val="006D42C5"/>
    <w:rPr>
      <w:rFonts w:ascii="Arial" w:eastAsia="Calibri" w:hAnsi="Arial" w:cs="Times New Roman"/>
    </w:rPr>
  </w:style>
  <w:style w:type="character" w:customStyle="1" w:styleId="TextChar">
    <w:name w:val="Text Char"/>
    <w:basedOn w:val="OdstavecseseznamemChar"/>
    <w:link w:val="Text"/>
    <w:rsid w:val="00D3077E"/>
    <w:rPr>
      <w:rFonts w:ascii="Arial" w:eastAsia="Calibri" w:hAnsi="Arial" w:cs="Arial"/>
    </w:rPr>
  </w:style>
  <w:style w:type="paragraph" w:styleId="Pedmtkomente">
    <w:name w:val="annotation subject"/>
    <w:basedOn w:val="Textkomente"/>
    <w:next w:val="Textkomente"/>
    <w:link w:val="PedmtkomenteChar"/>
    <w:uiPriority w:val="99"/>
    <w:semiHidden/>
    <w:unhideWhenUsed/>
    <w:rsid w:val="00110568"/>
    <w:pPr>
      <w:spacing w:line="240" w:lineRule="auto"/>
    </w:pPr>
    <w:rPr>
      <w:b/>
      <w:bCs/>
      <w:sz w:val="20"/>
      <w:szCs w:val="20"/>
    </w:rPr>
  </w:style>
  <w:style w:type="character" w:customStyle="1" w:styleId="PedmtkomenteChar">
    <w:name w:val="Předmět komentáře Char"/>
    <w:basedOn w:val="TextkomenteChar"/>
    <w:link w:val="Pedmtkomente"/>
    <w:uiPriority w:val="99"/>
    <w:semiHidden/>
    <w:rsid w:val="00110568"/>
    <w:rPr>
      <w:rFonts w:ascii="Calibri" w:eastAsia="Calibri" w:hAnsi="Calibri" w:cs="Times New Roman"/>
      <w:b/>
      <w:bCs/>
      <w:sz w:val="20"/>
      <w:szCs w:val="20"/>
    </w:rPr>
  </w:style>
  <w:style w:type="table" w:styleId="Mkatabulky">
    <w:name w:val="Table Grid"/>
    <w:basedOn w:val="Normlntabulka"/>
    <w:uiPriority w:val="39"/>
    <w:rsid w:val="002F7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DB25B0"/>
    <w:pPr>
      <w:tabs>
        <w:tab w:val="center" w:pos="4536"/>
        <w:tab w:val="right" w:pos="9072"/>
      </w:tabs>
      <w:spacing w:after="0" w:line="240" w:lineRule="auto"/>
    </w:pPr>
  </w:style>
  <w:style w:type="character" w:customStyle="1" w:styleId="ZpatChar">
    <w:name w:val="Zápatí Char"/>
    <w:basedOn w:val="Standardnpsmoodstavce"/>
    <w:link w:val="Zpat"/>
    <w:uiPriority w:val="99"/>
    <w:rsid w:val="00DB25B0"/>
    <w:rPr>
      <w:rFonts w:ascii="Calibri" w:eastAsia="Calibri" w:hAnsi="Calibri" w:cs="Times New Roman"/>
    </w:rPr>
  </w:style>
  <w:style w:type="character" w:styleId="slostrnky">
    <w:name w:val="page number"/>
    <w:basedOn w:val="Standardnpsmoodstavce"/>
    <w:uiPriority w:val="99"/>
    <w:semiHidden/>
    <w:unhideWhenUsed/>
    <w:rsid w:val="00DB2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99558">
      <w:bodyDiv w:val="1"/>
      <w:marLeft w:val="0"/>
      <w:marRight w:val="0"/>
      <w:marTop w:val="0"/>
      <w:marBottom w:val="0"/>
      <w:divBdr>
        <w:top w:val="none" w:sz="0" w:space="0" w:color="auto"/>
        <w:left w:val="none" w:sz="0" w:space="0" w:color="auto"/>
        <w:bottom w:val="none" w:sz="0" w:space="0" w:color="auto"/>
        <w:right w:val="none" w:sz="0" w:space="0" w:color="auto"/>
      </w:divBdr>
    </w:div>
    <w:div w:id="780413293">
      <w:bodyDiv w:val="1"/>
      <w:marLeft w:val="0"/>
      <w:marRight w:val="0"/>
      <w:marTop w:val="0"/>
      <w:marBottom w:val="0"/>
      <w:divBdr>
        <w:top w:val="none" w:sz="0" w:space="0" w:color="auto"/>
        <w:left w:val="none" w:sz="0" w:space="0" w:color="auto"/>
        <w:bottom w:val="none" w:sz="0" w:space="0" w:color="auto"/>
        <w:right w:val="none" w:sz="0" w:space="0" w:color="auto"/>
      </w:divBdr>
    </w:div>
    <w:div w:id="116604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D1DB5-26B7-1944-BA52-29ADDAE3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3934</Words>
  <Characters>23646</Characters>
  <Application>Microsoft Office Word</Application>
  <DocSecurity>0</DocSecurity>
  <Lines>695</Lines>
  <Paragraphs>313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 Company</Company>
  <LinksUpToDate>false</LinksUpToDate>
  <CharactersWithSpaces>27267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JAROŠ &amp; VÁVRA, advokátní kancelář</dc:creator>
  <cp:lastModifiedBy>Maťáková Olga</cp:lastModifiedBy>
  <cp:revision>9</cp:revision>
  <cp:lastPrinted>2016-12-05T13:39:00Z</cp:lastPrinted>
  <dcterms:created xsi:type="dcterms:W3CDTF">2023-03-27T09:53:00Z</dcterms:created>
  <dcterms:modified xsi:type="dcterms:W3CDTF">2023-03-27T12:26:00Z</dcterms:modified>
</cp:coreProperties>
</file>